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11" w:rsidRPr="00E6210E" w:rsidRDefault="00B66B11" w:rsidP="00B66B11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B66B11" w:rsidRPr="00E6210E" w:rsidRDefault="00B66B11" w:rsidP="00B66B11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6210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E6210E">
        <w:rPr>
          <w:rFonts w:ascii="Times New Roman" w:eastAsia="Calibri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EC174" wp14:editId="5D2084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446C0F6"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B66B11" w:rsidRPr="00E6210E" w:rsidRDefault="00B66B11" w:rsidP="00B66B11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6210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«Средняя общеобразовательная школа с. Бабстово»</w:t>
      </w:r>
    </w:p>
    <w:p w:rsidR="00D0310C" w:rsidRPr="00E6210E" w:rsidRDefault="00D0310C" w:rsidP="00B66B11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D0310C" w:rsidRPr="00E6210E" w:rsidRDefault="00D0310C" w:rsidP="00B66B11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D0310C" w:rsidRPr="00E6210E" w:rsidRDefault="00D0310C" w:rsidP="00B66B11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B66B11" w:rsidRPr="00E6210E" w:rsidRDefault="00B66B11" w:rsidP="00B66B1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5"/>
        <w:gridCol w:w="3469"/>
        <w:gridCol w:w="3261"/>
      </w:tblGrid>
      <w:tr w:rsidR="00E6210E" w:rsidRPr="00E6210E" w:rsidTr="00D0310C">
        <w:trPr>
          <w:trHeight w:val="1772"/>
        </w:trPr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«Рассмотрено»</w:t>
            </w:r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Руководитель МО</w:t>
            </w:r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E621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     </w:t>
            </w:r>
            <w:proofErr w:type="spellStart"/>
            <w:r w:rsidRPr="00E621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Т.В.Кузнецова</w:t>
            </w:r>
            <w:proofErr w:type="spellEnd"/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подпись                 ФИО</w:t>
            </w:r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 Протокол № </w:t>
            </w:r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от «     » ___________   2023 г.</w:t>
            </w:r>
          </w:p>
        </w:tc>
        <w:tc>
          <w:tcPr>
            <w:tcW w:w="3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«Согласовано» </w:t>
            </w:r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E621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     М.Н. Больших</w:t>
            </w:r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 подпись                  ФИО</w:t>
            </w:r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Протокол №  </w:t>
            </w:r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от «    » ___________ 2023 г.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«Утверждено»</w:t>
            </w:r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Директор</w:t>
            </w:r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E621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</w:t>
            </w:r>
            <w:proofErr w:type="spellStart"/>
            <w:r w:rsidRPr="00E6210E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Е.Е.Лазаренко</w:t>
            </w:r>
            <w:proofErr w:type="spellEnd"/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подпись                  ФИО</w:t>
            </w:r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Приказ №   </w:t>
            </w:r>
          </w:p>
          <w:p w:rsidR="00680605" w:rsidRPr="00E6210E" w:rsidRDefault="00680605" w:rsidP="009177B2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от   «    » __________ 2023г.</w:t>
            </w:r>
          </w:p>
        </w:tc>
      </w:tr>
      <w:tr w:rsidR="00E6210E" w:rsidRPr="00E6210E" w:rsidTr="00D0310C">
        <w:trPr>
          <w:trHeight w:val="1"/>
        </w:trPr>
        <w:tc>
          <w:tcPr>
            <w:tcW w:w="10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B11" w:rsidRPr="00E6210E" w:rsidRDefault="00B66B11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B66B11" w:rsidRPr="00E6210E" w:rsidRDefault="00B66B11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B66B11" w:rsidRPr="00E6210E" w:rsidRDefault="00B66B11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B66B11" w:rsidRPr="00E6210E" w:rsidRDefault="00B66B11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B66B11" w:rsidRPr="00E6210E" w:rsidRDefault="00B66B11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B66B11" w:rsidRPr="00E6210E" w:rsidRDefault="00B66B11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B66B11" w:rsidRPr="00E6210E" w:rsidRDefault="00D0310C" w:rsidP="00D0310C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Адаптированная р</w:t>
            </w:r>
            <w:r w:rsidR="00B66B11" w:rsidRPr="00E6210E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абочая программа</w:t>
            </w:r>
          </w:p>
          <w:p w:rsidR="00D0310C" w:rsidRPr="00E6210E" w:rsidRDefault="00D0310C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для детей с нарушением интеллекта</w:t>
            </w:r>
          </w:p>
          <w:p w:rsidR="00B66B11" w:rsidRPr="00E6210E" w:rsidRDefault="00B66B11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по предмету «Изобразительное искусство»</w:t>
            </w:r>
          </w:p>
          <w:p w:rsidR="00B66B11" w:rsidRPr="00E6210E" w:rsidRDefault="00B66B11" w:rsidP="00BB2F4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для </w:t>
            </w:r>
            <w:r w:rsidR="00D0310C" w:rsidRPr="00E6210E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  <w:r w:rsidRPr="00E6210E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класса </w:t>
            </w: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E224F" w:rsidRPr="00E6210E" w:rsidRDefault="004E224F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Учитель: </w:t>
            </w:r>
            <w:r w:rsidRPr="00E6210E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Хисматова</w:t>
            </w:r>
            <w:r w:rsidRPr="00E6210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Ольга Ивановна, I кв. категории</w:t>
            </w: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E224F" w:rsidRPr="00E6210E" w:rsidRDefault="004E224F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4E224F" w:rsidRPr="00E6210E" w:rsidRDefault="004E224F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80605" w:rsidRPr="00E6210E" w:rsidRDefault="00680605" w:rsidP="00680605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6210E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2023 – 2024 учебный год</w:t>
            </w:r>
          </w:p>
          <w:p w:rsidR="00B66B11" w:rsidRPr="00E6210E" w:rsidRDefault="00B66B11" w:rsidP="00D03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</w:tbl>
    <w:p w:rsidR="00B66B11" w:rsidRPr="00E6210E" w:rsidRDefault="00B66B11" w:rsidP="00E6210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</w:pPr>
      <w:r w:rsidRPr="00E6210E">
        <w:rPr>
          <w:color w:val="262626" w:themeColor="text1" w:themeTint="D9"/>
        </w:rPr>
        <w:br w:type="page"/>
      </w:r>
      <w:r w:rsidRPr="00E6210E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lastRenderedPageBreak/>
        <w:t>Рабочая программа учебного предмета «Изобразительное искусство» для 3-4 класса составлена в соответствии с требованиями Федерального государственного образовательного стандарта общего образования для обучающихся с умственной отсталостью, адаптированной основной общеобразовательной программы образования обучающихся с легкой умственной отсталостью (интеллектуальными нарушениями) I вариант, на основе авто</w:t>
      </w:r>
      <w:r w:rsidR="00E6210E" w:rsidRPr="00E6210E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рской программы В.В. Воронковой.</w:t>
      </w:r>
    </w:p>
    <w:p w:rsidR="00B66B11" w:rsidRPr="00E6210E" w:rsidRDefault="00B66B11" w:rsidP="006806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</w:pPr>
      <w:r w:rsidRPr="00E6210E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>Рабочая программа разработана с учетом особенностей психофизического развития индивидуальных возможностей, обучающихся с ОВЗ.</w:t>
      </w:r>
    </w:p>
    <w:p w:rsidR="00B66B11" w:rsidRPr="00E6210E" w:rsidRDefault="00B66B11" w:rsidP="006806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8"/>
          <w:lang w:eastAsia="ru-RU"/>
        </w:rPr>
      </w:pPr>
      <w:r w:rsidRPr="00E6210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8"/>
          <w:lang w:eastAsia="ru-RU"/>
        </w:rPr>
        <w:t>Место учебного предмета в учебном плане.</w:t>
      </w:r>
    </w:p>
    <w:p w:rsidR="00B44D92" w:rsidRPr="00E6210E" w:rsidRDefault="00B66B11" w:rsidP="00C7219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6210E"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  <w:t xml:space="preserve">На освоение программы по предмету «Изобразительное искусство» во 3-4 классах отводится по 1 часу в неделю, 34 часа в год (34 учебные недели). </w:t>
      </w:r>
    </w:p>
    <w:p w:rsidR="00B66B11" w:rsidRPr="00E6210E" w:rsidRDefault="00B66B11" w:rsidP="00680605">
      <w:pPr>
        <w:spacing w:after="0"/>
        <w:jc w:val="center"/>
        <w:rPr>
          <w:color w:val="262626" w:themeColor="text1" w:themeTint="D9"/>
        </w:rPr>
      </w:pPr>
      <w:r w:rsidRPr="00E6210E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  <w:t>Планируемые результаты 3 класс.</w:t>
      </w:r>
    </w:p>
    <w:p w:rsidR="0040455B" w:rsidRPr="00E6210E" w:rsidRDefault="0040455B" w:rsidP="0040455B">
      <w:pPr>
        <w:shd w:val="clear" w:color="auto" w:fill="FFFFFF"/>
        <w:spacing w:after="0" w:line="294" w:lineRule="atLeast"/>
        <w:ind w:firstLine="567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E6210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Базовые учебные действия:</w:t>
      </w:r>
    </w:p>
    <w:p w:rsidR="00B66B11" w:rsidRPr="00E6210E" w:rsidRDefault="008E397D" w:rsidP="00680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E6210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</w:rPr>
        <w:t>Личностные результаты</w:t>
      </w:r>
      <w:r w:rsidR="00B66B11" w:rsidRPr="00E6210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</w:rPr>
        <w:t>:</w:t>
      </w:r>
      <w:r w:rsidR="00B66B11" w:rsidRPr="00E6210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эмоционально-ценностное и осмысленное восприятие визуальных образов реальности и произведений искусства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приобщение к художественной культуре как части общей культуры человечества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 xml:space="preserve"> - воспитание художественного вкуса как способности эстетически чувствовать, воспринимать и оценивать явления окружающего мира и искусства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развитие способности ориентироваться в мире народной художественной культуры</w:t>
      </w:r>
    </w:p>
    <w:p w:rsidR="00443645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овладение элементарными средствами художественного изображения, для развития наблюдательности реального мира, способности к анализу и структурированию визуального образа на основе его эмоционально-нравственной оценки.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b/>
          <w:bCs/>
          <w:color w:val="262626" w:themeColor="text1" w:themeTint="D9"/>
        </w:rPr>
        <w:t>Предметные результаты:</w:t>
      </w:r>
    </w:p>
    <w:p w:rsidR="00B66B11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правильно располагать лист бумаги (по вертикали или</w:t>
      </w:r>
      <w:r w:rsidRPr="00E6210E">
        <w:rPr>
          <w:color w:val="262626" w:themeColor="text1" w:themeTint="D9"/>
          <w:shd w:val="clear" w:color="auto" w:fill="FFFFFF"/>
        </w:rPr>
        <w:t xml:space="preserve"> горизонтали) в зависимости от </w:t>
      </w:r>
      <w:r w:rsidRPr="00E6210E">
        <w:rPr>
          <w:color w:val="262626" w:themeColor="text1" w:themeTint="D9"/>
        </w:rPr>
        <w:t>пространственного расположения изображаемого;</w:t>
      </w:r>
    </w:p>
    <w:p w:rsidR="00B66B11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самостоятельно располагать изображение отдельно взятого предмета посередине листа бумаги;</w:t>
      </w:r>
    </w:p>
    <w:p w:rsidR="00B66B11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ориентироваться на плоскости листа бумаги и в</w:t>
      </w:r>
      <w:r w:rsidRPr="00E6210E">
        <w:rPr>
          <w:color w:val="262626" w:themeColor="text1" w:themeTint="D9"/>
          <w:shd w:val="clear" w:color="auto" w:fill="FFFFFF"/>
        </w:rPr>
        <w:t xml:space="preserve"> готовой геометрической форме;</w:t>
      </w:r>
    </w:p>
    <w:p w:rsidR="00B66B11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правильно распределять величину изображения в</w:t>
      </w:r>
      <w:r w:rsidRPr="00E6210E">
        <w:rPr>
          <w:color w:val="262626" w:themeColor="text1" w:themeTint="D9"/>
          <w:shd w:val="clear" w:color="auto" w:fill="FFFFFF"/>
        </w:rPr>
        <w:t xml:space="preserve"> зависимости</w:t>
      </w:r>
      <w:r w:rsidRPr="00E6210E">
        <w:rPr>
          <w:color w:val="262626" w:themeColor="text1" w:themeTint="D9"/>
        </w:rPr>
        <w:t xml:space="preserve"> от</w:t>
      </w:r>
      <w:r w:rsidRPr="00E6210E">
        <w:rPr>
          <w:color w:val="262626" w:themeColor="text1" w:themeTint="D9"/>
          <w:shd w:val="clear" w:color="auto" w:fill="FFFFFF"/>
        </w:rPr>
        <w:t xml:space="preserve"> размера листа бумаги;</w:t>
      </w:r>
    </w:p>
    <w:p w:rsidR="00B66B11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делить лист на глаз на две и четыре равные части;</w:t>
      </w:r>
    </w:p>
    <w:p w:rsidR="00B66B11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анализировать с помощью учителя строение предмета;</w:t>
      </w:r>
    </w:p>
    <w:p w:rsidR="00B66B11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изображать от руки предметы разной формы,</w:t>
      </w:r>
      <w:r w:rsidRPr="00E6210E">
        <w:rPr>
          <w:color w:val="262626" w:themeColor="text1" w:themeTint="D9"/>
          <w:shd w:val="clear" w:color="auto" w:fill="FFFFFF"/>
        </w:rPr>
        <w:t xml:space="preserve"> передавая их характерные особенности:</w:t>
      </w:r>
    </w:p>
    <w:p w:rsidR="00B66B11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рисовать узоры из геометрических и растительных форм в</w:t>
      </w:r>
      <w:r w:rsidRPr="00E6210E">
        <w:rPr>
          <w:color w:val="262626" w:themeColor="text1" w:themeTint="D9"/>
          <w:shd w:val="clear" w:color="auto" w:fill="FFFFFF"/>
        </w:rPr>
        <w:t xml:space="preserve"> полосе и</w:t>
      </w:r>
      <w:r w:rsidRPr="00E6210E">
        <w:rPr>
          <w:color w:val="262626" w:themeColor="text1" w:themeTint="D9"/>
        </w:rPr>
        <w:t xml:space="preserve"> квадрате</w:t>
      </w:r>
      <w:r w:rsidRPr="00E6210E">
        <w:rPr>
          <w:color w:val="262626" w:themeColor="text1" w:themeTint="D9"/>
          <w:shd w:val="clear" w:color="auto" w:fill="FFFFFF"/>
        </w:rPr>
        <w:t xml:space="preserve"> (по образцу);</w:t>
      </w:r>
    </w:p>
    <w:p w:rsidR="00680605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  <w:shd w:val="clear" w:color="auto" w:fill="FFFFFF"/>
        </w:rPr>
        <w:t>- в</w:t>
      </w:r>
      <w:r w:rsidRPr="00E6210E">
        <w:rPr>
          <w:color w:val="262626" w:themeColor="text1" w:themeTint="D9"/>
        </w:rPr>
        <w:t xml:space="preserve"> рисунках на темы изображать основания более близких</w:t>
      </w:r>
      <w:r w:rsidRPr="00E6210E">
        <w:rPr>
          <w:color w:val="262626" w:themeColor="text1" w:themeTint="D9"/>
          <w:shd w:val="clear" w:color="auto" w:fill="FFFFFF"/>
        </w:rPr>
        <w:t xml:space="preserve"> предметов ниже, дальних </w:t>
      </w:r>
      <w:r w:rsidR="00680605" w:rsidRPr="00E6210E">
        <w:rPr>
          <w:color w:val="262626" w:themeColor="text1" w:themeTint="D9"/>
        </w:rPr>
        <w:t xml:space="preserve">предметов </w:t>
      </w:r>
      <w:r w:rsidRPr="00E6210E">
        <w:rPr>
          <w:color w:val="262626" w:themeColor="text1" w:themeTint="D9"/>
        </w:rPr>
        <w:t>изображать близкие предметы</w:t>
      </w:r>
      <w:r w:rsidRPr="00E6210E">
        <w:rPr>
          <w:color w:val="262626" w:themeColor="text1" w:themeTint="D9"/>
          <w:shd w:val="clear" w:color="auto" w:fill="FFFFFF"/>
        </w:rPr>
        <w:t xml:space="preserve"> крупнее дальних,</w:t>
      </w:r>
      <w:r w:rsidRPr="00E6210E">
        <w:rPr>
          <w:color w:val="262626" w:themeColor="text1" w:themeTint="D9"/>
        </w:rPr>
        <w:t xml:space="preserve"> хотя</w:t>
      </w:r>
      <w:r w:rsidRPr="00E6210E">
        <w:rPr>
          <w:color w:val="262626" w:themeColor="text1" w:themeTint="D9"/>
          <w:shd w:val="clear" w:color="auto" w:fill="FFFFFF"/>
        </w:rPr>
        <w:t xml:space="preserve"> и равных по </w:t>
      </w:r>
      <w:r w:rsidRPr="00E6210E">
        <w:rPr>
          <w:color w:val="262626" w:themeColor="text1" w:themeTint="D9"/>
        </w:rPr>
        <w:t>величине;</w:t>
      </w:r>
    </w:p>
    <w:p w:rsidR="00B66B11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различать и называть цвета и их оттенки;</w:t>
      </w:r>
    </w:p>
    <w:p w:rsidR="00B66B11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узнавать в иллюстрациях книг и в репродукциях</w:t>
      </w:r>
      <w:r w:rsidRPr="00E6210E">
        <w:rPr>
          <w:color w:val="262626" w:themeColor="text1" w:themeTint="D9"/>
          <w:shd w:val="clear" w:color="auto" w:fill="FFFFFF"/>
        </w:rPr>
        <w:t xml:space="preserve"> художественных картин характерные </w:t>
      </w:r>
      <w:r w:rsidRPr="00E6210E">
        <w:rPr>
          <w:color w:val="262626" w:themeColor="text1" w:themeTint="D9"/>
        </w:rPr>
        <w:t>признаки времен года, передаваемые средствами изобразительного искусства;</w:t>
      </w:r>
    </w:p>
    <w:p w:rsidR="00B66B11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  <w:shd w:val="clear" w:color="auto" w:fill="FFFFFF"/>
        </w:rPr>
        <w:t xml:space="preserve">- анализировать </w:t>
      </w:r>
      <w:r w:rsidRPr="00E6210E">
        <w:rPr>
          <w:color w:val="262626" w:themeColor="text1" w:themeTint="D9"/>
        </w:rPr>
        <w:t>свой рисунок с помощью учителя, отмечать в работе достоинства</w:t>
      </w:r>
      <w:r w:rsidRPr="00E6210E">
        <w:rPr>
          <w:color w:val="262626" w:themeColor="text1" w:themeTint="D9"/>
          <w:shd w:val="clear" w:color="auto" w:fill="FFFFFF"/>
        </w:rPr>
        <w:t xml:space="preserve"> и</w:t>
      </w:r>
      <w:r w:rsidRPr="00E6210E">
        <w:rPr>
          <w:color w:val="262626" w:themeColor="text1" w:themeTint="D9"/>
        </w:rPr>
        <w:t xml:space="preserve"> недостатки.</w:t>
      </w:r>
    </w:p>
    <w:p w:rsidR="00B66B11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iCs/>
          <w:color w:val="262626" w:themeColor="text1" w:themeTint="D9"/>
        </w:rPr>
        <w:t>Учащиеся будут знать:</w:t>
      </w:r>
    </w:p>
    <w:p w:rsidR="00B66B11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цвета;</w:t>
      </w:r>
    </w:p>
    <w:p w:rsidR="00B66B11" w:rsidRPr="00E6210E" w:rsidRDefault="00B66B11" w:rsidP="00B66B11">
      <w:pPr>
        <w:pStyle w:val="a4"/>
        <w:shd w:val="clear" w:color="auto" w:fill="FFFFFF"/>
        <w:spacing w:before="0" w:beforeAutospacing="0" w:after="0" w:afterAutospacing="0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строение изображаемого предмета;</w:t>
      </w:r>
    </w:p>
    <w:p w:rsidR="00B66B11" w:rsidRPr="00E6210E" w:rsidRDefault="00B66B11" w:rsidP="00B66B11">
      <w:pPr>
        <w:pStyle w:val="a4"/>
        <w:shd w:val="clear" w:color="auto" w:fill="FFFFFF"/>
        <w:spacing w:before="0" w:beforeAutospacing="0" w:after="0" w:afterAutospacing="0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правила построения узора в полосе, квадрате, круге.</w:t>
      </w:r>
    </w:p>
    <w:p w:rsidR="00B66B11" w:rsidRPr="00E6210E" w:rsidRDefault="00B66B11" w:rsidP="0068060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b/>
          <w:color w:val="262626" w:themeColor="text1" w:themeTint="D9"/>
        </w:rPr>
        <w:t>Метапредметные результаты: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определять и формулировать цель деятельности на уроке с помощью учителя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 xml:space="preserve">- учиться высказывать своё предположение (версию) 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с помощью учителя объяснять выбор наиболее подходящих для выполнения задания материалов и инструментов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проговаривать последовательность действий на уроке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учиться готовить рабочее место и выполнять практическую работу по предложенному учителем плану с опорой на образцы, рисунки учебника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lastRenderedPageBreak/>
        <w:t>- добывать новые знания: находить ответы на вопросы, используя свой жизненный опыт и информацию, полученную на уроке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преобразовывать информацию из одной формы в другую – изделия, художественные образы.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слушать и понимать речь других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доносить свою позицию до других: оформлять свою мысль в рисунках, доступных для изготовления изделиях;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формулировать собственное мнение и позицию;</w:t>
      </w:r>
    </w:p>
    <w:p w:rsidR="00B66B11" w:rsidRPr="00E6210E" w:rsidRDefault="00B66B11" w:rsidP="00680605">
      <w:pPr>
        <w:pStyle w:val="a4"/>
        <w:spacing w:before="0" w:beforeAutospacing="0" w:after="0" w:afterAutospacing="0"/>
        <w:ind w:firstLine="567"/>
        <w:jc w:val="both"/>
        <w:rPr>
          <w:color w:val="262626" w:themeColor="text1" w:themeTint="D9"/>
        </w:rPr>
      </w:pPr>
      <w:r w:rsidRPr="00E6210E">
        <w:rPr>
          <w:color w:val="262626" w:themeColor="text1" w:themeTint="D9"/>
        </w:rPr>
        <w:t>- задавать вопросы, необходимые для организации собственной деятельности</w:t>
      </w:r>
    </w:p>
    <w:p w:rsidR="00B66B11" w:rsidRPr="00E6210E" w:rsidRDefault="00680605" w:rsidP="00E6210E">
      <w:pPr>
        <w:pStyle w:val="ParagraphStyle"/>
        <w:spacing w:line="264" w:lineRule="auto"/>
        <w:jc w:val="center"/>
        <w:rPr>
          <w:rFonts w:ascii="Times New Roman" w:hAnsi="Times New Roman"/>
          <w:b/>
          <w:bCs/>
          <w:color w:val="262626" w:themeColor="text1" w:themeTint="D9"/>
        </w:rPr>
      </w:pPr>
      <w:r w:rsidRPr="00E6210E">
        <w:rPr>
          <w:rFonts w:ascii="Times New Roman" w:hAnsi="Times New Roman"/>
          <w:b/>
          <w:bCs/>
          <w:color w:val="262626" w:themeColor="text1" w:themeTint="D9"/>
        </w:rPr>
        <w:t>Содержание курса</w:t>
      </w:r>
    </w:p>
    <w:p w:rsidR="00B66B11" w:rsidRPr="00E6210E" w:rsidRDefault="00B66B11" w:rsidP="00B66B11">
      <w:pPr>
        <w:pStyle w:val="a4"/>
        <w:spacing w:before="0" w:beforeAutospacing="0" w:after="0" w:afterAutospacing="0"/>
        <w:ind w:firstLine="708"/>
        <w:jc w:val="both"/>
        <w:rPr>
          <w:color w:val="262626" w:themeColor="text1" w:themeTint="D9"/>
          <w:szCs w:val="28"/>
        </w:rPr>
      </w:pPr>
      <w:r w:rsidRPr="00E6210E">
        <w:rPr>
          <w:b/>
          <w:color w:val="262626" w:themeColor="text1" w:themeTint="D9"/>
          <w:szCs w:val="28"/>
        </w:rPr>
        <w:t>Декоративное раскрашивание</w:t>
      </w:r>
      <w:r w:rsidRPr="00E6210E">
        <w:rPr>
          <w:color w:val="262626" w:themeColor="text1" w:themeTint="D9"/>
          <w:szCs w:val="28"/>
        </w:rPr>
        <w:t>: учить детей рисовать узоры из геометрических и растительных форм в полосе и квадрате; развивать способность анализировать образец; определять структуру узора (повторение или чередование элементов), форму и цвет составных частей; использовать осевые линии при рисовании орнаментов в квадрате: правильно располагать элементы оформления по всему листу бумаги в декоративных рисунках.</w:t>
      </w:r>
    </w:p>
    <w:p w:rsidR="00B66B11" w:rsidRPr="00E6210E" w:rsidRDefault="00B66B11" w:rsidP="00B66B11">
      <w:pPr>
        <w:pStyle w:val="a4"/>
        <w:spacing w:before="0" w:beforeAutospacing="0" w:after="0" w:afterAutospacing="0"/>
        <w:ind w:firstLine="708"/>
        <w:jc w:val="both"/>
        <w:rPr>
          <w:color w:val="262626" w:themeColor="text1" w:themeTint="D9"/>
          <w:szCs w:val="28"/>
        </w:rPr>
      </w:pPr>
      <w:r w:rsidRPr="00E6210E">
        <w:rPr>
          <w:b/>
          <w:color w:val="262626" w:themeColor="text1" w:themeTint="D9"/>
          <w:szCs w:val="28"/>
        </w:rPr>
        <w:t>Рисование с натуры</w:t>
      </w:r>
      <w:r w:rsidRPr="00E6210E">
        <w:rPr>
          <w:color w:val="262626" w:themeColor="text1" w:themeTint="D9"/>
          <w:szCs w:val="28"/>
        </w:rPr>
        <w:t>: упражнять учащихся в изображении предметов округлой и продолговатой формы; учить различать и изображать предметы квадратной, прямоугольной, круглой и треугольной формы, передавая их характерные особенности; при изображении плоских предметов симметричной формы применять среднюю (осевую) линию; развивать умения определять последовательность выполнения рисунка; использовать в рисовании с натуры светлый и темный оттенки цвета.</w:t>
      </w:r>
    </w:p>
    <w:p w:rsidR="00B66B11" w:rsidRPr="00E6210E" w:rsidRDefault="00B66B11" w:rsidP="00B66B11">
      <w:pPr>
        <w:pStyle w:val="a4"/>
        <w:spacing w:before="0" w:beforeAutospacing="0" w:after="0" w:afterAutospacing="0"/>
        <w:ind w:firstLine="708"/>
        <w:jc w:val="both"/>
        <w:rPr>
          <w:color w:val="262626" w:themeColor="text1" w:themeTint="D9"/>
          <w:szCs w:val="28"/>
        </w:rPr>
      </w:pPr>
      <w:r w:rsidRPr="00E6210E">
        <w:rPr>
          <w:b/>
          <w:color w:val="262626" w:themeColor="text1" w:themeTint="D9"/>
          <w:szCs w:val="28"/>
        </w:rPr>
        <w:t>Рисование на темы:</w:t>
      </w:r>
      <w:r w:rsidRPr="00E6210E">
        <w:rPr>
          <w:color w:val="262626" w:themeColor="text1" w:themeTint="D9"/>
          <w:szCs w:val="28"/>
        </w:rPr>
        <w:t xml:space="preserve"> учить детей соединять в одном сюжетном рисунке изображения нескольких предметов, объединяя их общим содержанием; располагать изображения в определенной последовательности (ближе, дальше), используя весь лист бумаги и соблюдая верх и низ рисунка.</w:t>
      </w:r>
    </w:p>
    <w:p w:rsidR="00B66B11" w:rsidRPr="00E6210E" w:rsidRDefault="00B66B11" w:rsidP="00B66B11">
      <w:pPr>
        <w:pStyle w:val="a4"/>
        <w:spacing w:before="0" w:beforeAutospacing="0" w:after="0" w:afterAutospacing="0"/>
        <w:ind w:firstLine="708"/>
        <w:jc w:val="both"/>
        <w:rPr>
          <w:color w:val="262626" w:themeColor="text1" w:themeTint="D9"/>
          <w:szCs w:val="28"/>
        </w:rPr>
      </w:pPr>
      <w:r w:rsidRPr="00E6210E">
        <w:rPr>
          <w:b/>
          <w:color w:val="262626" w:themeColor="text1" w:themeTint="D9"/>
          <w:szCs w:val="28"/>
        </w:rPr>
        <w:t>Беседы об изобразительном искусстве</w:t>
      </w:r>
      <w:r w:rsidRPr="00E6210E">
        <w:rPr>
          <w:color w:val="262626" w:themeColor="text1" w:themeTint="D9"/>
          <w:szCs w:val="28"/>
        </w:rPr>
        <w:t xml:space="preserve"> (2 раза в четверть): учить детей узнавать в иллюстрациях книг и в репродукциях художественных картин характерные признаки времен года, передаваемые средствами изобразительного искусства; развивать у них умения видеть красоту природы и различные времена года.</w:t>
      </w:r>
    </w:p>
    <w:p w:rsidR="00AA142D" w:rsidRPr="00E6210E" w:rsidRDefault="00AA142D">
      <w:pPr>
        <w:rPr>
          <w:rFonts w:ascii="Times New Roman" w:eastAsia="Times New Roman" w:hAnsi="Times New Roman" w:cs="Times New Roman"/>
          <w:color w:val="262626" w:themeColor="text1" w:themeTint="D9"/>
          <w:sz w:val="24"/>
          <w:szCs w:val="28"/>
          <w:lang w:eastAsia="ru-RU"/>
        </w:rPr>
      </w:pPr>
    </w:p>
    <w:p w:rsidR="002B2E4B" w:rsidRDefault="002B2E4B">
      <w:pPr>
        <w:rPr>
          <w:color w:val="262626" w:themeColor="text1" w:themeTint="D9"/>
        </w:rPr>
      </w:pPr>
      <w:r>
        <w:rPr>
          <w:color w:val="262626" w:themeColor="text1" w:themeTint="D9"/>
        </w:rPr>
        <w:br w:type="page"/>
      </w:r>
    </w:p>
    <w:p w:rsidR="00B66B11" w:rsidRPr="002B2E4B" w:rsidRDefault="00B66B11" w:rsidP="002B2E4B">
      <w:pPr>
        <w:jc w:val="center"/>
        <w:rPr>
          <w:rFonts w:ascii="Times New Roman" w:hAnsi="Times New Roman" w:cs="Times New Roman"/>
          <w:color w:val="262626" w:themeColor="text1" w:themeTint="D9"/>
          <w:sz w:val="24"/>
        </w:rPr>
      </w:pPr>
      <w:bookmarkStart w:id="0" w:name="_GoBack"/>
      <w:bookmarkEnd w:id="0"/>
    </w:p>
    <w:p w:rsidR="002B2E4B" w:rsidRDefault="002B2E4B" w:rsidP="002B2E4B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</w:rPr>
      </w:pPr>
      <w:r w:rsidRPr="002B2E4B">
        <w:rPr>
          <w:rFonts w:ascii="Times New Roman" w:hAnsi="Times New Roman" w:cs="Times New Roman"/>
          <w:b/>
          <w:color w:val="262626" w:themeColor="text1" w:themeTint="D9"/>
          <w:sz w:val="24"/>
        </w:rPr>
        <w:t>Учебный план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245"/>
        <w:gridCol w:w="2610"/>
      </w:tblGrid>
      <w:tr w:rsidR="002B2E4B" w:rsidTr="002B2E4B">
        <w:trPr>
          <w:jc w:val="center"/>
        </w:trPr>
        <w:tc>
          <w:tcPr>
            <w:tcW w:w="959" w:type="dxa"/>
          </w:tcPr>
          <w:p w:rsidR="002B2E4B" w:rsidRDefault="002B2E4B" w:rsidP="002B2E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  <w:t>№</w:t>
            </w:r>
          </w:p>
        </w:tc>
        <w:tc>
          <w:tcPr>
            <w:tcW w:w="5245" w:type="dxa"/>
          </w:tcPr>
          <w:p w:rsidR="002B2E4B" w:rsidRDefault="002B2E4B" w:rsidP="002B2E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  <w:t>Наименование раздела</w:t>
            </w:r>
          </w:p>
        </w:tc>
        <w:tc>
          <w:tcPr>
            <w:tcW w:w="2610" w:type="dxa"/>
          </w:tcPr>
          <w:p w:rsidR="002B2E4B" w:rsidRDefault="002B2E4B" w:rsidP="002B2E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  <w:t>Количество часов</w:t>
            </w:r>
          </w:p>
        </w:tc>
      </w:tr>
      <w:tr w:rsidR="002B2E4B" w:rsidTr="002B2E4B">
        <w:trPr>
          <w:jc w:val="center"/>
        </w:trPr>
        <w:tc>
          <w:tcPr>
            <w:tcW w:w="959" w:type="dxa"/>
          </w:tcPr>
          <w:p w:rsidR="002B2E4B" w:rsidRDefault="002B2E4B" w:rsidP="002B2E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  <w:t>1</w:t>
            </w:r>
          </w:p>
        </w:tc>
        <w:tc>
          <w:tcPr>
            <w:tcW w:w="5245" w:type="dxa"/>
          </w:tcPr>
          <w:p w:rsidR="002B2E4B" w:rsidRPr="002B2E4B" w:rsidRDefault="002B2E4B" w:rsidP="002B2E4B">
            <w:pPr>
              <w:rPr>
                <w:rFonts w:ascii="Times New Roman" w:hAnsi="Times New Roman" w:cs="Times New Roman"/>
                <w:color w:val="262626" w:themeColor="text1" w:themeTint="D9"/>
                <w:sz w:val="24"/>
              </w:rPr>
            </w:pPr>
            <w:r w:rsidRPr="002B2E4B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Декоративное раскрашивание</w:t>
            </w:r>
          </w:p>
        </w:tc>
        <w:tc>
          <w:tcPr>
            <w:tcW w:w="2610" w:type="dxa"/>
          </w:tcPr>
          <w:p w:rsidR="002B2E4B" w:rsidRPr="002B2E4B" w:rsidRDefault="002B2E4B" w:rsidP="002B2E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</w:rPr>
            </w:pPr>
            <w:r w:rsidRPr="002B2E4B">
              <w:rPr>
                <w:rFonts w:ascii="Times New Roman" w:hAnsi="Times New Roman" w:cs="Times New Roman"/>
                <w:color w:val="262626" w:themeColor="text1" w:themeTint="D9"/>
                <w:sz w:val="24"/>
              </w:rPr>
              <w:t>4</w:t>
            </w:r>
          </w:p>
        </w:tc>
      </w:tr>
      <w:tr w:rsidR="002B2E4B" w:rsidTr="002B2E4B">
        <w:trPr>
          <w:jc w:val="center"/>
        </w:trPr>
        <w:tc>
          <w:tcPr>
            <w:tcW w:w="959" w:type="dxa"/>
          </w:tcPr>
          <w:p w:rsidR="002B2E4B" w:rsidRDefault="002B2E4B" w:rsidP="002B2E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  <w:t>2</w:t>
            </w:r>
          </w:p>
        </w:tc>
        <w:tc>
          <w:tcPr>
            <w:tcW w:w="5245" w:type="dxa"/>
          </w:tcPr>
          <w:p w:rsidR="002B2E4B" w:rsidRPr="002B2E4B" w:rsidRDefault="002B2E4B" w:rsidP="002B2E4B">
            <w:pPr>
              <w:rPr>
                <w:rFonts w:ascii="Times New Roman" w:hAnsi="Times New Roman" w:cs="Times New Roman"/>
                <w:color w:val="262626" w:themeColor="text1" w:themeTint="D9"/>
                <w:sz w:val="24"/>
              </w:rPr>
            </w:pPr>
            <w:r w:rsidRPr="002B2E4B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Рисование с натуры</w:t>
            </w:r>
          </w:p>
        </w:tc>
        <w:tc>
          <w:tcPr>
            <w:tcW w:w="2610" w:type="dxa"/>
          </w:tcPr>
          <w:p w:rsidR="002B2E4B" w:rsidRPr="002B2E4B" w:rsidRDefault="002B2E4B" w:rsidP="002B2E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</w:rPr>
            </w:pPr>
            <w:r w:rsidRPr="002B2E4B">
              <w:rPr>
                <w:rFonts w:ascii="Times New Roman" w:hAnsi="Times New Roman" w:cs="Times New Roman"/>
                <w:color w:val="262626" w:themeColor="text1" w:themeTint="D9"/>
                <w:sz w:val="24"/>
              </w:rPr>
              <w:t>12</w:t>
            </w:r>
          </w:p>
        </w:tc>
      </w:tr>
      <w:tr w:rsidR="002B2E4B" w:rsidTr="002B2E4B">
        <w:trPr>
          <w:jc w:val="center"/>
        </w:trPr>
        <w:tc>
          <w:tcPr>
            <w:tcW w:w="959" w:type="dxa"/>
          </w:tcPr>
          <w:p w:rsidR="002B2E4B" w:rsidRDefault="002B2E4B" w:rsidP="002B2E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  <w:t>3</w:t>
            </w:r>
          </w:p>
        </w:tc>
        <w:tc>
          <w:tcPr>
            <w:tcW w:w="5245" w:type="dxa"/>
          </w:tcPr>
          <w:p w:rsidR="002B2E4B" w:rsidRPr="002B2E4B" w:rsidRDefault="002B2E4B" w:rsidP="002B2E4B">
            <w:pPr>
              <w:rPr>
                <w:rFonts w:ascii="Times New Roman" w:hAnsi="Times New Roman" w:cs="Times New Roman"/>
                <w:color w:val="262626" w:themeColor="text1" w:themeTint="D9"/>
                <w:sz w:val="24"/>
              </w:rPr>
            </w:pPr>
            <w:r w:rsidRPr="002B2E4B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Рисование на темы</w:t>
            </w:r>
          </w:p>
        </w:tc>
        <w:tc>
          <w:tcPr>
            <w:tcW w:w="2610" w:type="dxa"/>
          </w:tcPr>
          <w:p w:rsidR="002B2E4B" w:rsidRPr="002B2E4B" w:rsidRDefault="002B2E4B" w:rsidP="002B2E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</w:rPr>
            </w:pPr>
            <w:r w:rsidRPr="002B2E4B">
              <w:rPr>
                <w:rFonts w:ascii="Times New Roman" w:hAnsi="Times New Roman" w:cs="Times New Roman"/>
                <w:color w:val="262626" w:themeColor="text1" w:themeTint="D9"/>
                <w:sz w:val="24"/>
              </w:rPr>
              <w:t>10</w:t>
            </w:r>
          </w:p>
        </w:tc>
      </w:tr>
      <w:tr w:rsidR="002B2E4B" w:rsidTr="002B2E4B">
        <w:trPr>
          <w:jc w:val="center"/>
        </w:trPr>
        <w:tc>
          <w:tcPr>
            <w:tcW w:w="959" w:type="dxa"/>
          </w:tcPr>
          <w:p w:rsidR="002B2E4B" w:rsidRDefault="002B2E4B" w:rsidP="002B2E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  <w:t>4</w:t>
            </w:r>
          </w:p>
        </w:tc>
        <w:tc>
          <w:tcPr>
            <w:tcW w:w="5245" w:type="dxa"/>
          </w:tcPr>
          <w:p w:rsidR="002B2E4B" w:rsidRPr="002B2E4B" w:rsidRDefault="002B2E4B" w:rsidP="002B2E4B">
            <w:pPr>
              <w:rPr>
                <w:rFonts w:ascii="Times New Roman" w:hAnsi="Times New Roman" w:cs="Times New Roman"/>
                <w:color w:val="262626" w:themeColor="text1" w:themeTint="D9"/>
                <w:sz w:val="24"/>
              </w:rPr>
            </w:pPr>
            <w:r w:rsidRPr="002B2E4B">
              <w:rPr>
                <w:rFonts w:ascii="Times New Roman" w:hAnsi="Times New Roman" w:cs="Times New Roman"/>
                <w:color w:val="262626" w:themeColor="text1" w:themeTint="D9"/>
                <w:sz w:val="24"/>
                <w:szCs w:val="28"/>
              </w:rPr>
              <w:t>Беседы об изобразительном искусстве</w:t>
            </w:r>
          </w:p>
        </w:tc>
        <w:tc>
          <w:tcPr>
            <w:tcW w:w="2610" w:type="dxa"/>
          </w:tcPr>
          <w:p w:rsidR="002B2E4B" w:rsidRPr="002B2E4B" w:rsidRDefault="002B2E4B" w:rsidP="002B2E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</w:rPr>
            </w:pPr>
            <w:r w:rsidRPr="002B2E4B">
              <w:rPr>
                <w:rFonts w:ascii="Times New Roman" w:hAnsi="Times New Roman" w:cs="Times New Roman"/>
                <w:color w:val="262626" w:themeColor="text1" w:themeTint="D9"/>
                <w:sz w:val="24"/>
              </w:rPr>
              <w:t>8</w:t>
            </w:r>
          </w:p>
        </w:tc>
      </w:tr>
      <w:tr w:rsidR="002B2E4B" w:rsidTr="002B2E4B">
        <w:trPr>
          <w:jc w:val="center"/>
        </w:trPr>
        <w:tc>
          <w:tcPr>
            <w:tcW w:w="959" w:type="dxa"/>
          </w:tcPr>
          <w:p w:rsidR="002B2E4B" w:rsidRDefault="002B2E4B" w:rsidP="002B2E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</w:p>
        </w:tc>
        <w:tc>
          <w:tcPr>
            <w:tcW w:w="5245" w:type="dxa"/>
          </w:tcPr>
          <w:p w:rsidR="002B2E4B" w:rsidRDefault="002B2E4B" w:rsidP="002B2E4B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  <w:t>Итого</w:t>
            </w:r>
          </w:p>
        </w:tc>
        <w:tc>
          <w:tcPr>
            <w:tcW w:w="2610" w:type="dxa"/>
          </w:tcPr>
          <w:p w:rsidR="002B2E4B" w:rsidRDefault="002B2E4B" w:rsidP="002B2E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  <w:t>34</w:t>
            </w:r>
          </w:p>
        </w:tc>
      </w:tr>
      <w:tr w:rsidR="002B2E4B" w:rsidTr="002B2E4B">
        <w:trPr>
          <w:jc w:val="center"/>
        </w:trPr>
        <w:tc>
          <w:tcPr>
            <w:tcW w:w="959" w:type="dxa"/>
          </w:tcPr>
          <w:p w:rsidR="002B2E4B" w:rsidRDefault="002B2E4B" w:rsidP="002B2E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</w:p>
        </w:tc>
        <w:tc>
          <w:tcPr>
            <w:tcW w:w="5245" w:type="dxa"/>
          </w:tcPr>
          <w:p w:rsidR="002B2E4B" w:rsidRDefault="002B2E4B" w:rsidP="002B2E4B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</w:p>
        </w:tc>
        <w:tc>
          <w:tcPr>
            <w:tcW w:w="2610" w:type="dxa"/>
          </w:tcPr>
          <w:p w:rsidR="002B2E4B" w:rsidRDefault="002B2E4B" w:rsidP="002B2E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</w:p>
        </w:tc>
      </w:tr>
      <w:tr w:rsidR="002B2E4B" w:rsidTr="002B2E4B">
        <w:trPr>
          <w:jc w:val="center"/>
        </w:trPr>
        <w:tc>
          <w:tcPr>
            <w:tcW w:w="959" w:type="dxa"/>
          </w:tcPr>
          <w:p w:rsidR="002B2E4B" w:rsidRDefault="002B2E4B" w:rsidP="002B2E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</w:p>
        </w:tc>
        <w:tc>
          <w:tcPr>
            <w:tcW w:w="5245" w:type="dxa"/>
          </w:tcPr>
          <w:p w:rsidR="002B2E4B" w:rsidRDefault="002B2E4B" w:rsidP="002B2E4B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</w:p>
        </w:tc>
        <w:tc>
          <w:tcPr>
            <w:tcW w:w="2610" w:type="dxa"/>
          </w:tcPr>
          <w:p w:rsidR="002B2E4B" w:rsidRDefault="002B2E4B" w:rsidP="002B2E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</w:rPr>
            </w:pPr>
          </w:p>
        </w:tc>
      </w:tr>
    </w:tbl>
    <w:p w:rsidR="002B2E4B" w:rsidRPr="002B2E4B" w:rsidRDefault="002B2E4B" w:rsidP="002B2E4B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</w:rPr>
      </w:pPr>
    </w:p>
    <w:p w:rsidR="002B2E4B" w:rsidRPr="002B2E4B" w:rsidRDefault="002B2E4B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</w:rPr>
      </w:pPr>
    </w:p>
    <w:sectPr w:rsidR="002B2E4B" w:rsidRPr="002B2E4B" w:rsidSect="00D0310C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DD5"/>
    <w:multiLevelType w:val="multilevel"/>
    <w:tmpl w:val="B820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1521A"/>
    <w:multiLevelType w:val="multilevel"/>
    <w:tmpl w:val="09BA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F5A91"/>
    <w:multiLevelType w:val="multilevel"/>
    <w:tmpl w:val="757C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A3F26"/>
    <w:multiLevelType w:val="multilevel"/>
    <w:tmpl w:val="939A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CB095F"/>
    <w:multiLevelType w:val="multilevel"/>
    <w:tmpl w:val="4A56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A22701"/>
    <w:multiLevelType w:val="multilevel"/>
    <w:tmpl w:val="33A0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4368D9"/>
    <w:multiLevelType w:val="multilevel"/>
    <w:tmpl w:val="421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1530A"/>
    <w:multiLevelType w:val="multilevel"/>
    <w:tmpl w:val="D018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A143DF"/>
    <w:multiLevelType w:val="multilevel"/>
    <w:tmpl w:val="EC60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11"/>
    <w:rsid w:val="002B2E4B"/>
    <w:rsid w:val="0040455B"/>
    <w:rsid w:val="00443645"/>
    <w:rsid w:val="004E224F"/>
    <w:rsid w:val="00680605"/>
    <w:rsid w:val="008E397D"/>
    <w:rsid w:val="00902BA5"/>
    <w:rsid w:val="00A21E21"/>
    <w:rsid w:val="00AA142D"/>
    <w:rsid w:val="00B44D92"/>
    <w:rsid w:val="00B66B11"/>
    <w:rsid w:val="00C2541A"/>
    <w:rsid w:val="00C72194"/>
    <w:rsid w:val="00D0310C"/>
    <w:rsid w:val="00D73B11"/>
    <w:rsid w:val="00E6210E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6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B66B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39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6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B66B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3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Jony</dc:creator>
  <cp:keywords/>
  <dc:description/>
  <cp:lastModifiedBy>Ольга</cp:lastModifiedBy>
  <cp:revision>11</cp:revision>
  <cp:lastPrinted>2023-08-28T00:12:00Z</cp:lastPrinted>
  <dcterms:created xsi:type="dcterms:W3CDTF">2023-08-23T04:56:00Z</dcterms:created>
  <dcterms:modified xsi:type="dcterms:W3CDTF">2023-08-28T00:12:00Z</dcterms:modified>
</cp:coreProperties>
</file>