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CC" w:rsidRDefault="004B60DB" w:rsidP="001960CC">
      <w:pPr>
        <w:shd w:val="clear" w:color="auto" w:fill="FFFFFF"/>
        <w:spacing w:after="116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>
        <w:rPr>
          <w:rFonts w:ascii="Arial" w:eastAsia="Times New Roman" w:hAnsi="Arial" w:cs="Arial"/>
          <w:b/>
          <w:bCs/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-796290</wp:posOffset>
            </wp:positionV>
            <wp:extent cx="7722064" cy="9997440"/>
            <wp:effectExtent l="19050" t="0" r="0" b="0"/>
            <wp:wrapNone/>
            <wp:docPr id="1" name="Рисунок 0" descr="мир природы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р природы 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22064" cy="999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60CC" w:rsidRPr="00D114BE" w:rsidRDefault="001960CC" w:rsidP="001960CC">
      <w:pPr>
        <w:shd w:val="clear" w:color="auto" w:fill="FFFFFF"/>
        <w:spacing w:after="93" w:line="240" w:lineRule="auto"/>
        <w:rPr>
          <w:rFonts w:ascii="Arial" w:eastAsia="Times New Roman" w:hAnsi="Arial" w:cs="Arial"/>
          <w:color w:val="000000"/>
          <w:sz w:val="13"/>
          <w:szCs w:val="13"/>
        </w:rPr>
      </w:pPr>
    </w:p>
    <w:p w:rsidR="001960CC" w:rsidRPr="00E74602" w:rsidRDefault="001960CC" w:rsidP="001960CC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E74602">
        <w:rPr>
          <w:rFonts w:ascii="Times New Roman" w:eastAsia="Times New Roman" w:hAnsi="Times New Roman"/>
          <w:b/>
          <w:sz w:val="24"/>
          <w:szCs w:val="24"/>
        </w:rPr>
        <w:t>Муниципальное казенное  общеобразовательное учреждение</w:t>
      </w:r>
      <w:r w:rsidR="003A7619" w:rsidRPr="003A7619">
        <w:rPr>
          <w:rFonts w:ascii="Times New Roman" w:eastAsia="Calibri" w:hAnsi="Times New Roman"/>
          <w:b/>
          <w:noProof/>
          <w:sz w:val="24"/>
          <w:szCs w:val="24"/>
        </w:rPr>
        <w:pict>
          <v:shape id="Полилиния 1" o:spid="_x0000_s1026" style="position:absolute;left:0;text-align:left;margin-left:0;margin-top:0;width:50pt;height:50pt;z-index:251658240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" adj="0,,0" path="m,l21600,r,21600l,21600,,xm2700,2700r,16200l18900,18900r,-16200l2700,2700xe">
            <v:stroke joinstyle="miter"/>
            <v:formulas/>
            <v:path o:connecttype="custom" o:connectlocs="18667824,9333912;9333912,18667824;0,9333912;9333912,0" o:connectangles="0,90,180,270" textboxrect="2700,2700,18900,18900"/>
            <o:lock v:ext="edit" selection="t"/>
          </v:shape>
        </w:pict>
      </w:r>
    </w:p>
    <w:p w:rsidR="001960CC" w:rsidRPr="00E74602" w:rsidRDefault="001960CC" w:rsidP="001960CC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E74602">
        <w:rPr>
          <w:rFonts w:ascii="Times New Roman" w:eastAsia="Times New Roman" w:hAnsi="Times New Roman"/>
          <w:b/>
          <w:sz w:val="24"/>
          <w:szCs w:val="24"/>
        </w:rPr>
        <w:t>«Средняя общеобразовательная школа с. Бабстово»</w:t>
      </w:r>
    </w:p>
    <w:p w:rsidR="001960CC" w:rsidRPr="004025DE" w:rsidRDefault="001960CC" w:rsidP="001960C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564" w:type="dxa"/>
        <w:tblInd w:w="-103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477"/>
        <w:gridCol w:w="3685"/>
        <w:gridCol w:w="3402"/>
      </w:tblGrid>
      <w:tr w:rsidR="001960CC" w:rsidRPr="00E74602" w:rsidTr="003B0DE8">
        <w:trPr>
          <w:trHeight w:val="1772"/>
        </w:trPr>
        <w:tc>
          <w:tcPr>
            <w:tcW w:w="3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«Рассмотрено»</w:t>
            </w: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________ </w:t>
            </w:r>
            <w:r w:rsidR="00A9279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И. В. Мискевич</w:t>
            </w: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    ФИО</w:t>
            </w: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Протокол №  </w:t>
            </w:r>
          </w:p>
          <w:p w:rsidR="001960CC" w:rsidRPr="00E74602" w:rsidRDefault="001960CC" w:rsidP="00A9279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от «        » </w:t>
            </w:r>
            <w:r w:rsidR="00A927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«Согласовано»</w:t>
            </w: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Заместитель директора по УВР</w:t>
            </w: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________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М.Н. Больших</w:t>
            </w: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ФИО</w:t>
            </w: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Протокол № </w:t>
            </w:r>
          </w:p>
          <w:p w:rsidR="001960CC" w:rsidRPr="00E74602" w:rsidRDefault="001960CC" w:rsidP="00A9279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от «       » </w:t>
            </w:r>
            <w:r w:rsidR="00A927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«Утверждено»</w:t>
            </w: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Директор</w:t>
            </w: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__________     </w:t>
            </w:r>
            <w:r w:rsidRPr="00A9279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Е.Е. Лазаренко</w:t>
            </w: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подпись                        ФИО</w:t>
            </w: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Приказ № </w:t>
            </w:r>
          </w:p>
          <w:p w:rsidR="001960CC" w:rsidRPr="00E74602" w:rsidRDefault="001960CC" w:rsidP="00A92797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   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» </w:t>
            </w:r>
            <w:r w:rsidR="00A927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1960CC" w:rsidRPr="00E74602" w:rsidTr="003B0DE8">
        <w:trPr>
          <w:trHeight w:val="1"/>
        </w:trPr>
        <w:tc>
          <w:tcPr>
            <w:tcW w:w="105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Рабочая программа</w:t>
            </w:r>
          </w:p>
          <w:p w:rsidR="001960CC" w:rsidRPr="00E74602" w:rsidRDefault="001960CC" w:rsidP="003B0DE8">
            <w:pPr>
              <w:shd w:val="clear" w:color="auto" w:fill="FFFFFF"/>
              <w:spacing w:after="93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 предмету </w:t>
            </w:r>
            <w:r w:rsidRPr="00D51E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Мир природы и человека </w:t>
            </w:r>
            <w:r w:rsidRPr="00D51E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1960CC" w:rsidRPr="00E74602" w:rsidRDefault="00A92797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для 3</w:t>
            </w:r>
            <w:r w:rsidR="001960CC" w:rsidRPr="00E746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класса</w:t>
            </w: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 адаптированной основной  общеобразовательной программе</w:t>
            </w: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для  детей  РАС вариант 8.3</w:t>
            </w: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Учитель: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Фирсова Валерия Александровна</w:t>
            </w: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60CC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60CC" w:rsidRPr="00A92797" w:rsidRDefault="00A92797" w:rsidP="00A92797">
            <w:pPr>
              <w:suppressAutoHyphens/>
              <w:spacing w:after="0" w:line="100" w:lineRule="atLeast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2024-2025</w:t>
            </w:r>
            <w:r w:rsidR="001960CC" w:rsidRPr="00A927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учебный год</w:t>
            </w:r>
          </w:p>
          <w:p w:rsidR="001960CC" w:rsidRPr="00E74602" w:rsidRDefault="001960CC" w:rsidP="003B0DE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1960CC" w:rsidRDefault="001960CC" w:rsidP="001960CC"/>
    <w:p w:rsidR="001960CC" w:rsidRPr="001960CC" w:rsidRDefault="001960CC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 записка по предмету «Мир природы и человека»</w:t>
      </w:r>
    </w:p>
    <w:p w:rsidR="001960CC" w:rsidRP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P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C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предмету «Мир природы и человека» составлена для учащихся с расстройствами аутистического спектра (далее – РАС) на основе федерального государственного образовательного стандарта начального общего образования (далее - ФГОС НОО) обучающихся с ограниченными возможностями здоровья (далее – ОВЗ) и примерной адаптированной основной общеобразовательной программы (далее – АООП) начального общего образования обучающихся с расстройствами аутистического спектра.</w:t>
      </w:r>
    </w:p>
    <w:p w:rsidR="001960CC" w:rsidRPr="001960CC" w:rsidRDefault="001960CC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 характеристика учебного предмета «Мир природы и человека»</w:t>
      </w:r>
    </w:p>
    <w:p w:rsidR="001960CC" w:rsidRP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C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«Мир природы и человека» включен в образовательную область «Естествознание». Он является начальным звеном формирования естествоведческих знаний, пропедевтическим этапом формирования у учащихся наблюдать, анализировать, взаимодействовать с окружающим миром.</w:t>
      </w:r>
    </w:p>
    <w:p w:rsidR="00A92797" w:rsidRDefault="001960CC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960CC">
        <w:rPr>
          <w:color w:val="000000"/>
        </w:rPr>
        <w:t>Основная </w:t>
      </w:r>
      <w:r w:rsidRPr="001960CC">
        <w:rPr>
          <w:b/>
          <w:bCs/>
          <w:color w:val="000000"/>
        </w:rPr>
        <w:t>цель</w:t>
      </w:r>
      <w:r w:rsidRPr="001960CC">
        <w:rPr>
          <w:color w:val="000000"/>
        </w:rPr>
        <w:t> предмета «Мир пр</w:t>
      </w:r>
      <w:r w:rsidR="00A92797">
        <w:rPr>
          <w:color w:val="000000"/>
        </w:rPr>
        <w:t xml:space="preserve">ироды и человека» заключается в </w:t>
      </w:r>
      <w:r w:rsidR="00A92797">
        <w:rPr>
          <w:rStyle w:val="c1"/>
          <w:color w:val="000000"/>
        </w:rPr>
        <w:t>формировании первоначальных знаний о живой и неживой природе;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понимании простейших взаимосвязей, существующих между миром природы и человека.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Задачи: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         обогащение словарного запаса учащихся простыми понятиями;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         формирование языковых обобщений и элементарного осознания явлений языка и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речи;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         усвоение отдельных норм и правил грамматического строя речи;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         развитие диалогической речи, связного высказывания;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         формирование коммуникативной функции речи и культуры общения.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Наряду с этими задачами на занятиях решаются и специальные задачи, направленные на коррекцию умственной деятельности школьников.  </w:t>
      </w:r>
    </w:p>
    <w:p w:rsidR="001960CC" w:rsidRDefault="001960CC" w:rsidP="00A92797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797" w:rsidRPr="00A92797" w:rsidRDefault="00A92797" w:rsidP="00A927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 коррекционной работы:</w:t>
      </w:r>
    </w:p>
    <w:p w:rsidR="00A92797" w:rsidRPr="00A92797" w:rsidRDefault="00A92797" w:rsidP="00A92797">
      <w:pPr>
        <w:numPr>
          <w:ilvl w:val="0"/>
          <w:numId w:val="4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артикуляционной моторики;</w:t>
      </w:r>
    </w:p>
    <w:p w:rsidR="00A92797" w:rsidRPr="00A92797" w:rsidRDefault="00A92797" w:rsidP="00A92797">
      <w:pPr>
        <w:numPr>
          <w:ilvl w:val="0"/>
          <w:numId w:val="4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высших психических функций;</w:t>
      </w:r>
    </w:p>
    <w:p w:rsidR="00A92797" w:rsidRPr="00A92797" w:rsidRDefault="00A92797" w:rsidP="00A92797">
      <w:pPr>
        <w:numPr>
          <w:ilvl w:val="0"/>
          <w:numId w:val="4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нарушений  эмоционально-личностной сферы;</w:t>
      </w:r>
    </w:p>
    <w:p w:rsidR="00A92797" w:rsidRPr="00A92797" w:rsidRDefault="00A92797" w:rsidP="00A92797">
      <w:pPr>
        <w:numPr>
          <w:ilvl w:val="0"/>
          <w:numId w:val="4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речи, владение техникой речи;</w:t>
      </w:r>
    </w:p>
    <w:p w:rsidR="00A92797" w:rsidRPr="00A92797" w:rsidRDefault="00A92797" w:rsidP="00A92797">
      <w:pPr>
        <w:numPr>
          <w:ilvl w:val="0"/>
          <w:numId w:val="4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представлений об окружающем мире и обогащение словаря;</w:t>
      </w:r>
    </w:p>
    <w:p w:rsidR="00A92797" w:rsidRPr="00A92797" w:rsidRDefault="00A92797" w:rsidP="00A92797">
      <w:pPr>
        <w:numPr>
          <w:ilvl w:val="0"/>
          <w:numId w:val="4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связной речи;</w:t>
      </w:r>
    </w:p>
    <w:p w:rsidR="00A92797" w:rsidRPr="00A92797" w:rsidRDefault="00A92797" w:rsidP="00A92797">
      <w:pPr>
        <w:numPr>
          <w:ilvl w:val="0"/>
          <w:numId w:val="4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дивидуальных пробелов в знаниях</w:t>
      </w:r>
    </w:p>
    <w:p w:rsidR="00A92797" w:rsidRPr="00A92797" w:rsidRDefault="00A92797" w:rsidP="00A92797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92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 технологии обучения: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-личностно-ориентированные,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подход, 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-уровневая дифференциация, 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-информационно-коммуникативные,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-игровые.</w:t>
      </w:r>
    </w:p>
    <w:p w:rsidR="00A92797" w:rsidRDefault="00A92797" w:rsidP="00A92797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797" w:rsidRDefault="00A92797" w:rsidP="00A92797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797" w:rsidRDefault="00A92797" w:rsidP="00A92797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797" w:rsidRDefault="00A92797" w:rsidP="00A92797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797" w:rsidRDefault="001960CC" w:rsidP="00A92797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Описание места учебного предмета в учебном плане</w:t>
      </w:r>
    </w:p>
    <w:p w:rsidR="00A92797" w:rsidRDefault="00A92797" w:rsidP="00A9279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Pr="001960CC" w:rsidRDefault="001960CC" w:rsidP="00A92797">
      <w:pPr>
        <w:shd w:val="clear" w:color="auto" w:fill="FFFFFF"/>
        <w:spacing w:after="11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индивидуальным учебным планом  по АООП обучения с РАС, на изучение учебного предмета «Мир природы и человека» во 2 классе отводится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 часов </w:t>
      </w:r>
      <w:r w:rsidRPr="001960C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0,5 </w:t>
      </w:r>
      <w:r w:rsidRPr="001960CC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6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неделю, 34 учебные недели).</w:t>
      </w:r>
    </w:p>
    <w:p w:rsidR="001960CC" w:rsidRP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797" w:rsidRPr="001960CC" w:rsidRDefault="00A92797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CC" w:rsidRPr="001960CC" w:rsidRDefault="001960CC" w:rsidP="001960CC">
      <w:pPr>
        <w:shd w:val="clear" w:color="auto" w:fill="FFFFFF"/>
        <w:spacing w:after="116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Планируемые результаты освоения программы</w:t>
      </w:r>
    </w:p>
    <w:p w:rsidR="001960CC" w:rsidRP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P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C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освоения обучающихся с РАС АООП оцениваются как итоговые на момент завершения начального общего образования.</w:t>
      </w:r>
    </w:p>
    <w:p w:rsidR="001960CC" w:rsidRP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C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обучающимися АООП, которая создана на основе ФГОС НОО обучающихся с ОВЗ, предполагает достижение ими двух видов результатов: личностных и предметных.</w:t>
      </w:r>
    </w:p>
    <w:p w:rsidR="001960CC" w:rsidRPr="00A92797" w:rsidRDefault="001960CC" w:rsidP="00A92797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CC">
        <w:rPr>
          <w:rFonts w:ascii="Times New Roman" w:eastAsia="Times New Roman" w:hAnsi="Times New Roman" w:cs="Times New Roman"/>
          <w:color w:val="000000"/>
          <w:sz w:val="24"/>
          <w:szCs w:val="24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— введения обучающихся с РАС в культуру, овладение ими социокультурным опытом.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  </w:t>
      </w:r>
    </w:p>
    <w:p w:rsidR="00A92797" w:rsidRDefault="00A92797" w:rsidP="00A92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Объяснять с позиции общечеловеческих нравственных ценностей, почему конкретные поступки можно оценить как хорошие или плохие.  Самостоятельно определять и высказывать самые простые общие для всех людей правила поведения (основы общечеловеческих  нравственных ценностей).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A92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A92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Регулятивные УУД: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Определять и формулировать цель деятельности на уроке с помощью учителя.  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Проговаривать последовательность действий на уроке с помощью учителя.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Учиться высказывать своѐ предположение (версию) на основе работы с иллюстрацией учебника.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Учиться работать по предложенному учителем плану.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Учиться отличать верно выполненное задание от неверного.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Учиться совместно с учителем  давать эмоциональную оценку своей деятельности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Познавательные УУД: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Ориентироваться в своей системе знаний: отличать новое от уже известного с помощью учителя.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Перерабатывать полученную информацию: делать выводы в результате совместной работы.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Перерабатывать полученную информацию: сравнивать и группировать предметы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Преобразовывать информацию из одной формы в другую:  пересказывать небольшие тексты, называть их тему.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Коммуникативные УУД:</w:t>
      </w:r>
    </w:p>
    <w:p w:rsidR="00A92797" w:rsidRDefault="00A92797" w:rsidP="00A92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Совместно договариваться о правилах общения и поведения на уроке и следовать им.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1-я линия развития – уметь объяснять мир: называть окружающие предметы и их взаимосвязи с помощью учителя;  объяснять, как люди помогают друг другу жить;  называть живые и неживые природные богатства и их роль в жизни человека; называть основные особенности каждого времени года.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2-я линия развития – уметь определять своѐ отношение к миру: оценивать правильность поведения людей в природе;  оценивать правильность поведения в быту с помощью учителя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изучения учебного предмета</w:t>
      </w:r>
    </w:p>
    <w:p w:rsidR="00A92797" w:rsidRPr="00A92797" w:rsidRDefault="00A92797" w:rsidP="00A927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Обучающиеся могут овладеть следующими знаниями и умениями</w:t>
      </w:r>
    </w:p>
    <w:p w:rsidR="00A92797" w:rsidRPr="00A92797" w:rsidRDefault="00A92797" w:rsidP="00A92797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называть изученные объекты и явления;</w:t>
      </w:r>
    </w:p>
    <w:p w:rsidR="00A92797" w:rsidRPr="00A92797" w:rsidRDefault="00A92797" w:rsidP="00A92797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3-4 комнатных растения, части их, осуществлять уход за комнатными растениями;</w:t>
      </w:r>
    </w:p>
    <w:p w:rsidR="00A92797" w:rsidRPr="00A92797" w:rsidRDefault="00A92797" w:rsidP="00A92797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наиболее распространенные овощи и фрукты, объяснять, где они растут, как используются человеком;</w:t>
      </w:r>
    </w:p>
    <w:p w:rsidR="00A92797" w:rsidRPr="00A92797" w:rsidRDefault="00A92797" w:rsidP="00A92797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домашних и диких животных, рыб, описывать их повадки, образ жизни;</w:t>
      </w:r>
    </w:p>
    <w:p w:rsidR="00A92797" w:rsidRPr="00A92797" w:rsidRDefault="00A92797" w:rsidP="00A92797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элементарные гигиенические правила;</w:t>
      </w:r>
    </w:p>
    <w:p w:rsidR="00A92797" w:rsidRPr="00A92797" w:rsidRDefault="00A92797" w:rsidP="00A92797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признаки времён года, объяснять причину сезонных изменений в жизни живой природы.</w:t>
      </w:r>
    </w:p>
    <w:p w:rsidR="00A92797" w:rsidRPr="00A92797" w:rsidRDefault="00A92797" w:rsidP="00A92797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изученные объекты и явления;</w:t>
      </w:r>
    </w:p>
    <w:p w:rsidR="00A92797" w:rsidRPr="00A92797" w:rsidRDefault="00A92797" w:rsidP="00A92797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2-3 вида комнатных растений, называть части растений;</w:t>
      </w:r>
    </w:p>
    <w:p w:rsidR="00A92797" w:rsidRPr="00A92797" w:rsidRDefault="00A92797" w:rsidP="00A92797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A92797">
        <w:rPr>
          <w:rFonts w:ascii="Times New Roman" w:eastAsia="Times New Roman" w:hAnsi="Times New Roman" w:cs="Times New Roman"/>
          <w:color w:val="000000"/>
          <w:sz w:val="24"/>
          <w:szCs w:val="24"/>
        </w:rPr>
        <w:t>ухаживать за комнатными растениями;</w:t>
      </w:r>
    </w:p>
    <w:p w:rsidR="001960CC" w:rsidRDefault="001960CC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797" w:rsidRDefault="00A92797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60CC" w:rsidRPr="001960CC" w:rsidRDefault="001960CC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учебного предмета «Мир природы и человека»</w:t>
      </w:r>
    </w:p>
    <w:p w:rsidR="00A92797" w:rsidRP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A92797">
        <w:rPr>
          <w:rStyle w:val="c10"/>
          <w:b/>
          <w:bCs/>
          <w:iCs/>
          <w:color w:val="000000"/>
        </w:rPr>
        <w:t>Сезонные изменения в природе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Закрепление представлений о влиянии солнца на смену времён года.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Наблюдение за высотой солнца над горизонтом в разное время года: направление солнечных лучей, количество тепла и света.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Изменение продолжительности дня и ночи. Восход, заход солнца.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Формирование представлений о явлениях и состояниях неживой природы: облачность, туман, небольшой дождь, заморозки, оттепель, вьюга, метель, ледоход, жаркие дни, радуга, холодный — тёплый ветер.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Продолжение наблюдений за погодой, их описание.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Календарь. Знакомство с календарём. Названия месяцев.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Наблюдения за растениями сада и леса в разное время да: яблоня, осина, липа, акация, орешник. Увядание и появление цветов и трав (медуница). Птицы зимующие и перелётные: клёст, снегирь, соловей. Насекомые в осенний период.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Домашние животные в разное время года.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Лесные животные: мыши, змеи, лягушки.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Сезонные работы в саду, огороде, труд людей в разное время года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Формирование понятий о различных временах года. Исходя из причины - деятельности Солнца, определять следствия - признаки времён года. Обобщение и закрепление представлений о жизни растений, животных в разные времена года. Закрепление представлений о деятельности человека в связи с сезонными изменениями в природе.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Обобщение полученных знаний о влиянии солнца на изменения в природе (температура воздуха, воды, количество тепла), на смену времён года. Чередование времён года, закрепление знаний о названиях месяцев.</w:t>
      </w:r>
    </w:p>
    <w:p w:rsidR="00A92797" w:rsidRP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A92797">
        <w:rPr>
          <w:rStyle w:val="c10"/>
          <w:b/>
          <w:bCs/>
          <w:iCs/>
          <w:color w:val="000000"/>
        </w:rPr>
        <w:t>Неживая природа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Воздух и его значение в жизни растений, животных, человека. Термометр (элементарные представления). Изменение температуры воздуха. Ветер. Стороны горизонта: север, юг, запад, восток. Направление ветра.</w:t>
      </w:r>
    </w:p>
    <w:p w:rsidR="00A92797" w:rsidRP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A92797">
        <w:rPr>
          <w:rStyle w:val="c10"/>
          <w:b/>
          <w:bCs/>
          <w:iCs/>
          <w:color w:val="000000"/>
        </w:rPr>
        <w:t>Живая природа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 xml:space="preserve">Растения 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Сравнение и распознавание растений по их признакам: деревья, кустарники, травы.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Части растений: корень, стебель (ствол), ветки, почки, листья, цветы.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Растения сада. Фруктовые деревья (2—3 названия); ягодные кустарники (2—3 названия). Внешний вид, распознавание. Плоды. Ягоды.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Лес. Растения леса. Деревья хвойные и лиственные, кустарники.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Семена. Орехи. Лесные ягоды. Ягоды съедобные и несъедобные.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Грибы. Грибы съедобные и несъедобные.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Травы полезные и травы опасные.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 xml:space="preserve">Животные 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Дикие обитатели леса: кабан, лось, заяц. Внешний вид, питание, повадки, образ жизни, детёныши. Приспособление диких животных к природным условиям.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Домашние животные: свинья, корова, кролик. Внешний вид, питание, детёныши. Уход за домашними животными.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Сравнение диких и домашних животных. Сходства и различия: кабан — свинья, заяц — кролик.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Птицы. Внешний вид, питание, повадки, образ жизни.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Строение гнёзд, забота о потомстве. Птицы перелётные и зимующие: ласточка, дрозд, галка, дятел.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Хищные птицы: ястреб, коршун. Певчие птицы: соловей, жаворонок.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 xml:space="preserve">Человек 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Дыхание человека. Элементарные представления о строении и работе лёгких.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Температура тела человека. Градусник и его назначение.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Профилактика простудных заболеваний.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Сердце, кровь. Элементарные представления о строении и работе сердца. Пульс.</w:t>
      </w:r>
    </w:p>
    <w:p w:rsidR="00A92797" w:rsidRDefault="00A92797" w:rsidP="00A927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Окружающая среда и здоровье человека.</w:t>
      </w:r>
    </w:p>
    <w:p w:rsidR="00A92797" w:rsidRDefault="00A92797" w:rsidP="00A92797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Питание человека. Употребление в пищу овощей, фруктов, молочных продуктов, мяса. Приготовление и хранение пищи. Профилактика пищевых отравлений.</w:t>
      </w: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A92797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Pr="001960CC" w:rsidRDefault="001960CC" w:rsidP="001960CC">
      <w:pPr>
        <w:shd w:val="clear" w:color="auto" w:fill="FFFFFF"/>
        <w:spacing w:after="11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Pr="001960CC" w:rsidRDefault="001960CC" w:rsidP="001960CC">
      <w:pPr>
        <w:shd w:val="clear" w:color="auto" w:fill="FFFFFF"/>
        <w:spacing w:after="116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Учебный  план</w:t>
      </w:r>
    </w:p>
    <w:p w:rsidR="001960CC" w:rsidRP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446" w:type="dxa"/>
        <w:tblInd w:w="1108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075"/>
        <w:gridCol w:w="5103"/>
        <w:gridCol w:w="2268"/>
      </w:tblGrid>
      <w:tr w:rsidR="001960CC" w:rsidRPr="001960CC" w:rsidTr="00A92797"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0CC" w:rsidRPr="001960CC" w:rsidRDefault="001960CC" w:rsidP="001960CC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6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0CC" w:rsidRPr="001960CC" w:rsidRDefault="001960CC" w:rsidP="001960CC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6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0CC" w:rsidRPr="001960CC" w:rsidRDefault="001960CC" w:rsidP="001960CC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6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1960CC" w:rsidRPr="001960CC" w:rsidTr="00A92797"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0CC" w:rsidRPr="001960CC" w:rsidRDefault="00A92797" w:rsidP="00A9279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0CC" w:rsidRPr="001960CC" w:rsidRDefault="001960CC" w:rsidP="001960CC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6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Сезонные изменения в природе.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0CC" w:rsidRPr="001960CC" w:rsidRDefault="00A92797" w:rsidP="001960CC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960CC" w:rsidRPr="001960CC" w:rsidTr="00A92797"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0CC" w:rsidRPr="001960CC" w:rsidRDefault="00A92797" w:rsidP="00A9279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0CC" w:rsidRPr="001960CC" w:rsidRDefault="001960CC" w:rsidP="001960CC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6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Неживая природа.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0CC" w:rsidRPr="001960CC" w:rsidRDefault="00A92797" w:rsidP="001960CC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960CC" w:rsidRPr="001960CC" w:rsidTr="00A92797"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0CC" w:rsidRPr="001960CC" w:rsidRDefault="00A92797" w:rsidP="00A9279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0CC" w:rsidRPr="001960CC" w:rsidRDefault="001960CC" w:rsidP="001960CC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6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Живая природа.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0CC" w:rsidRPr="001960CC" w:rsidRDefault="00A92797" w:rsidP="001960CC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960CC" w:rsidRPr="001960CC" w:rsidTr="00A92797"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0CC" w:rsidRPr="001960CC" w:rsidRDefault="001960CC" w:rsidP="001960CC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0CC" w:rsidRPr="001960CC" w:rsidRDefault="001960CC" w:rsidP="00A92797">
            <w:pPr>
              <w:spacing w:after="1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6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60CC" w:rsidRPr="001960CC" w:rsidRDefault="001960CC" w:rsidP="001960CC">
            <w:pPr>
              <w:spacing w:after="1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</w:tbl>
    <w:p w:rsidR="001960CC" w:rsidRP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CC" w:rsidRDefault="001960CC" w:rsidP="001960CC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23B4" w:rsidRPr="001960CC" w:rsidRDefault="00FC23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23B4" w:rsidRPr="001960CC" w:rsidSect="003A7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810"/>
    <w:multiLevelType w:val="multilevel"/>
    <w:tmpl w:val="DD70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E390D"/>
    <w:multiLevelType w:val="multilevel"/>
    <w:tmpl w:val="D31E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B138C"/>
    <w:multiLevelType w:val="multilevel"/>
    <w:tmpl w:val="249E0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D35EBC"/>
    <w:multiLevelType w:val="multilevel"/>
    <w:tmpl w:val="57D8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713C0F"/>
    <w:multiLevelType w:val="multilevel"/>
    <w:tmpl w:val="72EE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6018E9"/>
    <w:multiLevelType w:val="multilevel"/>
    <w:tmpl w:val="AC3E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985D34"/>
    <w:multiLevelType w:val="multilevel"/>
    <w:tmpl w:val="D288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5374AD"/>
    <w:multiLevelType w:val="multilevel"/>
    <w:tmpl w:val="C68A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A11800"/>
    <w:multiLevelType w:val="multilevel"/>
    <w:tmpl w:val="F2BA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CC6F15"/>
    <w:multiLevelType w:val="multilevel"/>
    <w:tmpl w:val="A6A8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FF746A"/>
    <w:multiLevelType w:val="multilevel"/>
    <w:tmpl w:val="9ECE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367077"/>
    <w:multiLevelType w:val="multilevel"/>
    <w:tmpl w:val="9D1CD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D075A3"/>
    <w:multiLevelType w:val="multilevel"/>
    <w:tmpl w:val="74DC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D979BB"/>
    <w:multiLevelType w:val="multilevel"/>
    <w:tmpl w:val="AF62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8B1872"/>
    <w:multiLevelType w:val="multilevel"/>
    <w:tmpl w:val="FA5A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4568C8"/>
    <w:multiLevelType w:val="multilevel"/>
    <w:tmpl w:val="423E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767768"/>
    <w:multiLevelType w:val="multilevel"/>
    <w:tmpl w:val="3182C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240C9C"/>
    <w:multiLevelType w:val="multilevel"/>
    <w:tmpl w:val="D95C3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B82499"/>
    <w:multiLevelType w:val="multilevel"/>
    <w:tmpl w:val="6E90E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D02EBB"/>
    <w:multiLevelType w:val="multilevel"/>
    <w:tmpl w:val="EFB6D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EC64F7"/>
    <w:multiLevelType w:val="hybridMultilevel"/>
    <w:tmpl w:val="1C425934"/>
    <w:lvl w:ilvl="0" w:tplc="6B0C2328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E5CEB"/>
    <w:multiLevelType w:val="multilevel"/>
    <w:tmpl w:val="E09A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E23C3B"/>
    <w:multiLevelType w:val="multilevel"/>
    <w:tmpl w:val="DD14C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A76426"/>
    <w:multiLevelType w:val="multilevel"/>
    <w:tmpl w:val="C994B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4B5899"/>
    <w:multiLevelType w:val="multilevel"/>
    <w:tmpl w:val="3E04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3143DB"/>
    <w:multiLevelType w:val="multilevel"/>
    <w:tmpl w:val="D130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8927F5"/>
    <w:multiLevelType w:val="multilevel"/>
    <w:tmpl w:val="4A18F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BE47B9"/>
    <w:multiLevelType w:val="multilevel"/>
    <w:tmpl w:val="8DC08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AA7FCF"/>
    <w:multiLevelType w:val="multilevel"/>
    <w:tmpl w:val="1EFE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0360C7"/>
    <w:multiLevelType w:val="multilevel"/>
    <w:tmpl w:val="E9EC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9417AF"/>
    <w:multiLevelType w:val="multilevel"/>
    <w:tmpl w:val="7260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395FE0"/>
    <w:multiLevelType w:val="multilevel"/>
    <w:tmpl w:val="D358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030336"/>
    <w:multiLevelType w:val="multilevel"/>
    <w:tmpl w:val="A87C4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263533"/>
    <w:multiLevelType w:val="multilevel"/>
    <w:tmpl w:val="5F66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44752A"/>
    <w:multiLevelType w:val="multilevel"/>
    <w:tmpl w:val="2B444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B765E8"/>
    <w:multiLevelType w:val="multilevel"/>
    <w:tmpl w:val="5EA2E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7962CC"/>
    <w:multiLevelType w:val="multilevel"/>
    <w:tmpl w:val="D2186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554EF8"/>
    <w:multiLevelType w:val="multilevel"/>
    <w:tmpl w:val="7CAAF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D719D4"/>
    <w:multiLevelType w:val="multilevel"/>
    <w:tmpl w:val="05F6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C0392C"/>
    <w:multiLevelType w:val="multilevel"/>
    <w:tmpl w:val="28024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013FB8"/>
    <w:multiLevelType w:val="multilevel"/>
    <w:tmpl w:val="6412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3F2342"/>
    <w:multiLevelType w:val="multilevel"/>
    <w:tmpl w:val="CC24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641C5A"/>
    <w:multiLevelType w:val="multilevel"/>
    <w:tmpl w:val="C7D26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C36391"/>
    <w:multiLevelType w:val="multilevel"/>
    <w:tmpl w:val="13C0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484C15"/>
    <w:multiLevelType w:val="multilevel"/>
    <w:tmpl w:val="EB2C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F9301E"/>
    <w:multiLevelType w:val="multilevel"/>
    <w:tmpl w:val="446A1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C63E79"/>
    <w:multiLevelType w:val="multilevel"/>
    <w:tmpl w:val="D78E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CC165C"/>
    <w:multiLevelType w:val="multilevel"/>
    <w:tmpl w:val="F144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7"/>
  </w:num>
  <w:num w:numId="3">
    <w:abstractNumId w:val="32"/>
  </w:num>
  <w:num w:numId="4">
    <w:abstractNumId w:val="38"/>
  </w:num>
  <w:num w:numId="5">
    <w:abstractNumId w:val="33"/>
  </w:num>
  <w:num w:numId="6">
    <w:abstractNumId w:val="2"/>
  </w:num>
  <w:num w:numId="7">
    <w:abstractNumId w:val="8"/>
  </w:num>
  <w:num w:numId="8">
    <w:abstractNumId w:val="21"/>
  </w:num>
  <w:num w:numId="9">
    <w:abstractNumId w:val="19"/>
  </w:num>
  <w:num w:numId="10">
    <w:abstractNumId w:val="28"/>
  </w:num>
  <w:num w:numId="11">
    <w:abstractNumId w:val="14"/>
  </w:num>
  <w:num w:numId="12">
    <w:abstractNumId w:val="40"/>
  </w:num>
  <w:num w:numId="13">
    <w:abstractNumId w:val="37"/>
  </w:num>
  <w:num w:numId="14">
    <w:abstractNumId w:val="7"/>
  </w:num>
  <w:num w:numId="15">
    <w:abstractNumId w:val="45"/>
  </w:num>
  <w:num w:numId="16">
    <w:abstractNumId w:val="46"/>
  </w:num>
  <w:num w:numId="17">
    <w:abstractNumId w:val="25"/>
  </w:num>
  <w:num w:numId="18">
    <w:abstractNumId w:val="47"/>
  </w:num>
  <w:num w:numId="19">
    <w:abstractNumId w:val="3"/>
  </w:num>
  <w:num w:numId="20">
    <w:abstractNumId w:val="4"/>
  </w:num>
  <w:num w:numId="21">
    <w:abstractNumId w:val="16"/>
  </w:num>
  <w:num w:numId="22">
    <w:abstractNumId w:val="9"/>
  </w:num>
  <w:num w:numId="23">
    <w:abstractNumId w:val="5"/>
  </w:num>
  <w:num w:numId="24">
    <w:abstractNumId w:val="41"/>
  </w:num>
  <w:num w:numId="25">
    <w:abstractNumId w:val="13"/>
  </w:num>
  <w:num w:numId="26">
    <w:abstractNumId w:val="11"/>
  </w:num>
  <w:num w:numId="27">
    <w:abstractNumId w:val="12"/>
  </w:num>
  <w:num w:numId="28">
    <w:abstractNumId w:val="39"/>
  </w:num>
  <w:num w:numId="29">
    <w:abstractNumId w:val="22"/>
  </w:num>
  <w:num w:numId="30">
    <w:abstractNumId w:val="15"/>
  </w:num>
  <w:num w:numId="31">
    <w:abstractNumId w:val="44"/>
  </w:num>
  <w:num w:numId="32">
    <w:abstractNumId w:val="35"/>
  </w:num>
  <w:num w:numId="33">
    <w:abstractNumId w:val="42"/>
  </w:num>
  <w:num w:numId="34">
    <w:abstractNumId w:val="29"/>
  </w:num>
  <w:num w:numId="35">
    <w:abstractNumId w:val="17"/>
  </w:num>
  <w:num w:numId="36">
    <w:abstractNumId w:val="18"/>
  </w:num>
  <w:num w:numId="37">
    <w:abstractNumId w:val="10"/>
  </w:num>
  <w:num w:numId="38">
    <w:abstractNumId w:val="23"/>
  </w:num>
  <w:num w:numId="39">
    <w:abstractNumId w:val="1"/>
  </w:num>
  <w:num w:numId="40">
    <w:abstractNumId w:val="34"/>
  </w:num>
  <w:num w:numId="41">
    <w:abstractNumId w:val="31"/>
  </w:num>
  <w:num w:numId="42">
    <w:abstractNumId w:val="24"/>
  </w:num>
  <w:num w:numId="43">
    <w:abstractNumId w:val="26"/>
  </w:num>
  <w:num w:numId="44">
    <w:abstractNumId w:val="36"/>
  </w:num>
  <w:num w:numId="45">
    <w:abstractNumId w:val="20"/>
  </w:num>
  <w:num w:numId="46">
    <w:abstractNumId w:val="6"/>
  </w:num>
  <w:num w:numId="47">
    <w:abstractNumId w:val="30"/>
  </w:num>
  <w:num w:numId="48">
    <w:abstractNumId w:val="43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1960CC"/>
    <w:rsid w:val="001960CC"/>
    <w:rsid w:val="003A7619"/>
    <w:rsid w:val="004B60DB"/>
    <w:rsid w:val="00A92797"/>
    <w:rsid w:val="00F55865"/>
    <w:rsid w:val="00FC2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960CC"/>
    <w:pPr>
      <w:ind w:left="720"/>
      <w:contextualSpacing/>
    </w:pPr>
  </w:style>
  <w:style w:type="paragraph" w:customStyle="1" w:styleId="c0">
    <w:name w:val="c0"/>
    <w:basedOn w:val="a"/>
    <w:rsid w:val="00A9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92797"/>
  </w:style>
  <w:style w:type="character" w:customStyle="1" w:styleId="c8">
    <w:name w:val="c8"/>
    <w:basedOn w:val="a0"/>
    <w:rsid w:val="00A92797"/>
  </w:style>
  <w:style w:type="character" w:customStyle="1" w:styleId="c10">
    <w:name w:val="c10"/>
    <w:basedOn w:val="a0"/>
    <w:rsid w:val="00A92797"/>
  </w:style>
  <w:style w:type="paragraph" w:customStyle="1" w:styleId="c29">
    <w:name w:val="c29"/>
    <w:basedOn w:val="a"/>
    <w:rsid w:val="00A9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2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2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ученик</cp:lastModifiedBy>
  <cp:revision>7</cp:revision>
  <cp:lastPrinted>2024-09-26T12:08:00Z</cp:lastPrinted>
  <dcterms:created xsi:type="dcterms:W3CDTF">2023-09-12T06:56:00Z</dcterms:created>
  <dcterms:modified xsi:type="dcterms:W3CDTF">2024-10-23T03:44:00Z</dcterms:modified>
</cp:coreProperties>
</file>