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21" w:rsidRDefault="00153721" w:rsidP="00153721">
      <w:pPr>
        <w:jc w:val="center"/>
        <w:rPr>
          <w:b/>
          <w:sz w:val="28"/>
          <w:szCs w:val="28"/>
        </w:rPr>
      </w:pPr>
    </w:p>
    <w:p w:rsidR="00153721" w:rsidRDefault="00153721" w:rsidP="001537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учреждение </w:t>
      </w:r>
    </w:p>
    <w:p w:rsidR="00153721" w:rsidRDefault="00153721" w:rsidP="001537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с. Бабстово»</w:t>
      </w:r>
    </w:p>
    <w:p w:rsidR="00153721" w:rsidRDefault="00153721" w:rsidP="00153721">
      <w:pPr>
        <w:ind w:left="6400"/>
        <w:jc w:val="center"/>
        <w:rPr>
          <w:b/>
          <w:sz w:val="28"/>
          <w:szCs w:val="28"/>
        </w:rPr>
      </w:pPr>
    </w:p>
    <w:p w:rsidR="00153721" w:rsidRDefault="00153721" w:rsidP="00153721">
      <w:pPr>
        <w:jc w:val="right"/>
        <w:rPr>
          <w:b/>
          <w:sz w:val="28"/>
          <w:szCs w:val="28"/>
        </w:rPr>
      </w:pPr>
    </w:p>
    <w:p w:rsidR="00771C9D" w:rsidRDefault="00771C9D" w:rsidP="00771C9D">
      <w:pPr>
        <w:jc w:val="right"/>
        <w:rPr>
          <w:b/>
          <w:sz w:val="28"/>
          <w:szCs w:val="28"/>
        </w:rPr>
      </w:pPr>
    </w:p>
    <w:p w:rsidR="00771C9D" w:rsidRPr="00A71827" w:rsidRDefault="00771C9D" w:rsidP="00771C9D">
      <w:r w:rsidRPr="00A71827">
        <w:t>Рассмотрено:</w:t>
      </w:r>
      <w:r>
        <w:t xml:space="preserve">                                                                            Согласовано:                                                             Утверждено:</w:t>
      </w:r>
    </w:p>
    <w:p w:rsidR="00771C9D" w:rsidRPr="00A71827" w:rsidRDefault="00771C9D" w:rsidP="00771C9D">
      <w:r w:rsidRPr="00A71827">
        <w:t>Руководитель МО _____________</w:t>
      </w:r>
      <w:r>
        <w:t xml:space="preserve">                                         заместитель директора по УВР                               Директор ОУ</w:t>
      </w:r>
    </w:p>
    <w:p w:rsidR="00771C9D" w:rsidRPr="00A71827" w:rsidRDefault="00771C9D" w:rsidP="00771C9D">
      <w:r w:rsidRPr="00A71827">
        <w:t xml:space="preserve">Е. А. </w:t>
      </w:r>
      <w:proofErr w:type="spellStart"/>
      <w:r w:rsidRPr="00A71827">
        <w:t>Колмыкова</w:t>
      </w:r>
      <w:proofErr w:type="spellEnd"/>
      <w:r>
        <w:t xml:space="preserve">                                                                       ____________Г. Ф. Чернявская                              ______________Г. В. Фирсова</w:t>
      </w:r>
    </w:p>
    <w:p w:rsidR="00771C9D" w:rsidRPr="009248A3" w:rsidRDefault="00771C9D" w:rsidP="00771C9D">
      <w:pPr>
        <w:rPr>
          <w:sz w:val="22"/>
          <w:szCs w:val="52"/>
        </w:rPr>
      </w:pPr>
      <w:r w:rsidRPr="00A71827">
        <w:t xml:space="preserve">Протокол № 1 </w:t>
      </w:r>
      <w:proofErr w:type="gramStart"/>
      <w:r w:rsidRPr="00A71827">
        <w:t>от</w:t>
      </w:r>
      <w:proofErr w:type="gramEnd"/>
      <w:r w:rsidRPr="00A71827">
        <w:t xml:space="preserve"> «___» ______</w:t>
      </w:r>
      <w:r>
        <w:t xml:space="preserve">                                              Протокол № 1 от «___» ______                             Приказ  № 99 от «___» ______</w:t>
      </w:r>
    </w:p>
    <w:p w:rsidR="00153721" w:rsidRDefault="00153721" w:rsidP="00153721">
      <w:pPr>
        <w:jc w:val="center"/>
        <w:rPr>
          <w:sz w:val="52"/>
          <w:szCs w:val="52"/>
        </w:rPr>
      </w:pPr>
    </w:p>
    <w:p w:rsidR="00153721" w:rsidRDefault="00153721" w:rsidP="00153721">
      <w:pPr>
        <w:rPr>
          <w:sz w:val="52"/>
          <w:szCs w:val="52"/>
        </w:rPr>
      </w:pPr>
    </w:p>
    <w:p w:rsidR="00153721" w:rsidRDefault="00153721" w:rsidP="00153721">
      <w:pPr>
        <w:jc w:val="center"/>
        <w:rPr>
          <w:sz w:val="52"/>
          <w:szCs w:val="52"/>
        </w:rPr>
      </w:pPr>
      <w:r>
        <w:rPr>
          <w:sz w:val="52"/>
          <w:szCs w:val="52"/>
        </w:rPr>
        <w:t>Рабочая адаптированная образовательная программа</w:t>
      </w:r>
    </w:p>
    <w:p w:rsidR="00153721" w:rsidRDefault="00153721" w:rsidP="0015372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 музыке и пению для </w:t>
      </w:r>
      <w:proofErr w:type="gramStart"/>
      <w:r>
        <w:rPr>
          <w:b/>
          <w:sz w:val="44"/>
          <w:szCs w:val="44"/>
        </w:rPr>
        <w:t>обучающихся</w:t>
      </w:r>
      <w:proofErr w:type="gramEnd"/>
      <w:r>
        <w:rPr>
          <w:b/>
          <w:sz w:val="44"/>
          <w:szCs w:val="44"/>
        </w:rPr>
        <w:t xml:space="preserve"> с ОВЗ 6 класс</w:t>
      </w:r>
    </w:p>
    <w:p w:rsidR="00771C9D" w:rsidRPr="00570B20" w:rsidRDefault="00771C9D" w:rsidP="00153721">
      <w:pPr>
        <w:jc w:val="center"/>
        <w:rPr>
          <w:sz w:val="28"/>
          <w:szCs w:val="44"/>
        </w:rPr>
      </w:pPr>
    </w:p>
    <w:p w:rsidR="00153721" w:rsidRDefault="00153721" w:rsidP="00153721">
      <w:pPr>
        <w:jc w:val="center"/>
        <w:rPr>
          <w:sz w:val="28"/>
          <w:szCs w:val="44"/>
        </w:rPr>
      </w:pPr>
      <w:r>
        <w:rPr>
          <w:sz w:val="28"/>
          <w:szCs w:val="44"/>
        </w:rPr>
        <w:t>2020-2021 учебный год</w:t>
      </w:r>
    </w:p>
    <w:p w:rsidR="00153721" w:rsidRDefault="00153721" w:rsidP="00153721">
      <w:pPr>
        <w:jc w:val="center"/>
        <w:rPr>
          <w:sz w:val="28"/>
          <w:szCs w:val="44"/>
        </w:rPr>
      </w:pPr>
      <w:r>
        <w:rPr>
          <w:sz w:val="28"/>
          <w:szCs w:val="44"/>
        </w:rPr>
        <w:t xml:space="preserve">Учитель: Слепухина </w:t>
      </w:r>
      <w:proofErr w:type="spellStart"/>
      <w:r>
        <w:rPr>
          <w:sz w:val="28"/>
          <w:szCs w:val="44"/>
        </w:rPr>
        <w:t>Н</w:t>
      </w:r>
      <w:r w:rsidR="000C0709">
        <w:rPr>
          <w:sz w:val="28"/>
          <w:szCs w:val="44"/>
        </w:rPr>
        <w:t>в</w:t>
      </w:r>
      <w:r>
        <w:rPr>
          <w:sz w:val="28"/>
          <w:szCs w:val="44"/>
        </w:rPr>
        <w:t>ард</w:t>
      </w:r>
      <w:proofErr w:type="spellEnd"/>
      <w:r>
        <w:rPr>
          <w:sz w:val="28"/>
          <w:szCs w:val="44"/>
        </w:rPr>
        <w:t xml:space="preserve"> </w:t>
      </w:r>
      <w:proofErr w:type="spellStart"/>
      <w:r>
        <w:rPr>
          <w:sz w:val="28"/>
          <w:szCs w:val="44"/>
        </w:rPr>
        <w:t>Арсеновна</w:t>
      </w:r>
      <w:proofErr w:type="spellEnd"/>
      <w:r>
        <w:rPr>
          <w:sz w:val="28"/>
          <w:szCs w:val="44"/>
        </w:rPr>
        <w:t xml:space="preserve"> </w:t>
      </w:r>
    </w:p>
    <w:p w:rsidR="00153721" w:rsidRDefault="00153721" w:rsidP="00153721">
      <w:pPr>
        <w:jc w:val="center"/>
        <w:rPr>
          <w:b/>
          <w:sz w:val="28"/>
          <w:szCs w:val="36"/>
        </w:rPr>
      </w:pPr>
      <w:r>
        <w:rPr>
          <w:b/>
          <w:sz w:val="28"/>
          <w:szCs w:val="44"/>
        </w:rPr>
        <w:t xml:space="preserve"> </w:t>
      </w:r>
    </w:p>
    <w:p w:rsidR="00153721" w:rsidRDefault="00153721" w:rsidP="00153721">
      <w:pPr>
        <w:ind w:left="360"/>
        <w:jc w:val="center"/>
        <w:rPr>
          <w:b/>
          <w:sz w:val="28"/>
          <w:szCs w:val="28"/>
        </w:rPr>
      </w:pPr>
    </w:p>
    <w:p w:rsidR="00153721" w:rsidRDefault="00153721" w:rsidP="00153721">
      <w:pPr>
        <w:ind w:left="360"/>
        <w:rPr>
          <w:sz w:val="28"/>
          <w:szCs w:val="28"/>
        </w:rPr>
      </w:pPr>
    </w:p>
    <w:p w:rsidR="00153721" w:rsidRPr="00570B20" w:rsidRDefault="00153721" w:rsidP="00FF17AB">
      <w:pPr>
        <w:ind w:left="360" w:firstLine="774"/>
        <w:rPr>
          <w:b/>
          <w:sz w:val="28"/>
          <w:szCs w:val="28"/>
        </w:rPr>
      </w:pPr>
    </w:p>
    <w:p w:rsidR="00771C9D" w:rsidRPr="00570B20" w:rsidRDefault="00771C9D" w:rsidP="00FF17AB">
      <w:pPr>
        <w:ind w:left="360" w:firstLine="774"/>
        <w:rPr>
          <w:b/>
          <w:sz w:val="28"/>
          <w:szCs w:val="28"/>
        </w:rPr>
      </w:pPr>
    </w:p>
    <w:p w:rsidR="00771C9D" w:rsidRPr="00570B20" w:rsidRDefault="00771C9D" w:rsidP="00FF17AB">
      <w:pPr>
        <w:ind w:left="360" w:firstLine="774"/>
        <w:rPr>
          <w:b/>
          <w:sz w:val="28"/>
          <w:szCs w:val="28"/>
        </w:rPr>
      </w:pPr>
    </w:p>
    <w:p w:rsidR="00153721" w:rsidRDefault="00153721" w:rsidP="00FF17AB">
      <w:pPr>
        <w:ind w:firstLine="774"/>
        <w:jc w:val="center"/>
        <w:rPr>
          <w:sz w:val="28"/>
          <w:szCs w:val="28"/>
        </w:rPr>
      </w:pPr>
    </w:p>
    <w:p w:rsidR="00153721" w:rsidRDefault="00153721" w:rsidP="00FF17AB">
      <w:pPr>
        <w:ind w:firstLine="774"/>
        <w:jc w:val="center"/>
        <w:rPr>
          <w:sz w:val="28"/>
          <w:szCs w:val="28"/>
        </w:rPr>
      </w:pPr>
    </w:p>
    <w:p w:rsidR="00FF17AB" w:rsidRDefault="00FF17AB" w:rsidP="00FF17A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Бабстово 2020 г.</w:t>
      </w:r>
    </w:p>
    <w:p w:rsidR="00771C9D" w:rsidRDefault="00771C9D" w:rsidP="00FF17AB">
      <w:pPr>
        <w:jc w:val="center"/>
        <w:rPr>
          <w:b/>
          <w:lang w:val="en-US"/>
        </w:rPr>
      </w:pPr>
    </w:p>
    <w:p w:rsidR="00771C9D" w:rsidRDefault="00771C9D" w:rsidP="00FF17AB">
      <w:pPr>
        <w:jc w:val="center"/>
        <w:rPr>
          <w:b/>
          <w:lang w:val="en-US"/>
        </w:rPr>
      </w:pPr>
    </w:p>
    <w:p w:rsidR="00FF17AB" w:rsidRPr="0013169A" w:rsidRDefault="00771C9D" w:rsidP="00FF17AB">
      <w:pPr>
        <w:jc w:val="center"/>
        <w:rPr>
          <w:b/>
        </w:rPr>
      </w:pPr>
      <w:r w:rsidRPr="0013169A">
        <w:rPr>
          <w:b/>
        </w:rPr>
        <w:lastRenderedPageBreak/>
        <w:t>ПОЯСНИТЕЛЬНАЯ ЗАПИСКА</w:t>
      </w:r>
    </w:p>
    <w:p w:rsidR="00FF17AB" w:rsidRPr="0013169A" w:rsidRDefault="00FF17AB" w:rsidP="00FF17AB">
      <w:pPr>
        <w:jc w:val="center"/>
      </w:pPr>
    </w:p>
    <w:p w:rsidR="00FF17AB" w:rsidRPr="00570B20" w:rsidRDefault="00FF17AB" w:rsidP="00771C9D">
      <w:pPr>
        <w:ind w:firstLine="709"/>
        <w:jc w:val="both"/>
      </w:pPr>
      <w:r w:rsidRPr="0013169A">
        <w:t xml:space="preserve">Рабочая программа по предмету «Музыка и пение» для 6 класса составлена на основе программы </w:t>
      </w:r>
      <w:proofErr w:type="spellStart"/>
      <w:r w:rsidRPr="0013169A">
        <w:t>И.В.Евтушенк</w:t>
      </w:r>
      <w:proofErr w:type="gramStart"/>
      <w:r w:rsidRPr="0013169A">
        <w:t>о</w:t>
      </w:r>
      <w:proofErr w:type="spellEnd"/>
      <w:r w:rsidRPr="0013169A">
        <w:t>(</w:t>
      </w:r>
      <w:proofErr w:type="gramEnd"/>
      <w:r w:rsidRPr="0013169A">
        <w:t xml:space="preserve">Программы специальной (коррекционной) образовательной школы VIII вида: 5-9 класс./ Под ред. </w:t>
      </w:r>
      <w:proofErr w:type="spellStart"/>
      <w:r w:rsidRPr="0013169A">
        <w:t>В.В.Воронковой</w:t>
      </w:r>
      <w:proofErr w:type="spellEnd"/>
      <w:r w:rsidRPr="0013169A">
        <w:t xml:space="preserve">. – М.: </w:t>
      </w:r>
      <w:proofErr w:type="spellStart"/>
      <w:r w:rsidRPr="0013169A">
        <w:t>гуманит</w:t>
      </w:r>
      <w:proofErr w:type="spellEnd"/>
      <w:r w:rsidRPr="0013169A">
        <w:t xml:space="preserve">. </w:t>
      </w:r>
      <w:proofErr w:type="gramStart"/>
      <w:r w:rsidRPr="0013169A">
        <w:t>Изд. Центр ВЛАДОС, 2013 г.).</w:t>
      </w:r>
      <w:proofErr w:type="gramEnd"/>
    </w:p>
    <w:p w:rsidR="00771C9D" w:rsidRPr="00F8538B" w:rsidRDefault="00771C9D" w:rsidP="00771C9D">
      <w:pPr>
        <w:ind w:firstLine="567"/>
        <w:jc w:val="both"/>
      </w:pPr>
      <w:r w:rsidRPr="00F8538B">
        <w:rPr>
          <w:color w:val="000000"/>
          <w:shd w:val="clear" w:color="auto" w:fill="FFFFFF"/>
        </w:rPr>
        <w:t xml:space="preserve">Данная рабочая программа предназначена для работы с </w:t>
      </w:r>
      <w:proofErr w:type="gramStart"/>
      <w:r w:rsidRPr="00F8538B">
        <w:rPr>
          <w:color w:val="000000"/>
          <w:shd w:val="clear" w:color="auto" w:fill="FFFFFF"/>
        </w:rPr>
        <w:t>обучающимися</w:t>
      </w:r>
      <w:proofErr w:type="gramEnd"/>
      <w:r w:rsidRPr="00F8538B">
        <w:rPr>
          <w:color w:val="000000"/>
          <w:shd w:val="clear" w:color="auto" w:fill="FFFFFF"/>
        </w:rPr>
        <w:t xml:space="preserve"> 6-го класса в общеобразовательной школе. Рабочая программа рассчитана на работу с учащимися с ограниченными возможностями здо</w:t>
      </w:r>
      <w:r>
        <w:rPr>
          <w:color w:val="000000"/>
          <w:shd w:val="clear" w:color="auto" w:fill="FFFFFF"/>
        </w:rPr>
        <w:t xml:space="preserve">ровья из расчета </w:t>
      </w:r>
      <w:r w:rsidR="00570B20" w:rsidRPr="00570B20">
        <w:rPr>
          <w:color w:val="000000"/>
          <w:shd w:val="clear" w:color="auto" w:fill="FFFFFF"/>
        </w:rPr>
        <w:t xml:space="preserve">34 часа  в год , 1  час в неделю. </w:t>
      </w:r>
      <w:r>
        <w:rPr>
          <w:color w:val="000000"/>
          <w:shd w:val="clear" w:color="auto" w:fill="FFFFFF"/>
        </w:rPr>
        <w:t>Срок</w:t>
      </w:r>
      <w:r>
        <w:rPr>
          <w:color w:val="000000"/>
          <w:shd w:val="clear" w:color="auto" w:fill="FFFFFF"/>
          <w:lang w:val="en-US"/>
        </w:rPr>
        <w:t xml:space="preserve"> </w:t>
      </w:r>
      <w:r w:rsidRPr="00F8538B">
        <w:rPr>
          <w:color w:val="000000"/>
          <w:shd w:val="clear" w:color="auto" w:fill="FFFFFF"/>
        </w:rPr>
        <w:t>реализации программы - 1 год.</w:t>
      </w:r>
    </w:p>
    <w:p w:rsidR="00771C9D" w:rsidRPr="00771C9D" w:rsidRDefault="00771C9D" w:rsidP="00FF17AB">
      <w:pPr>
        <w:ind w:firstLine="709"/>
        <w:jc w:val="both"/>
        <w:rPr>
          <w:lang w:val="en-US"/>
        </w:rPr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Pr="0013169A" w:rsidRDefault="00FF17AB" w:rsidP="00153721">
      <w:pPr>
        <w:jc w:val="center"/>
      </w:pPr>
    </w:p>
    <w:p w:rsidR="00FF17AB" w:rsidRDefault="00FF17AB" w:rsidP="00153721">
      <w:pPr>
        <w:jc w:val="center"/>
      </w:pPr>
    </w:p>
    <w:p w:rsidR="0013169A" w:rsidRDefault="0013169A" w:rsidP="00153721">
      <w:pPr>
        <w:jc w:val="center"/>
      </w:pPr>
    </w:p>
    <w:p w:rsidR="00FF17AB" w:rsidRDefault="00FF17AB" w:rsidP="00153721">
      <w:pPr>
        <w:jc w:val="center"/>
        <w:rPr>
          <w:lang w:val="en-US"/>
        </w:rPr>
      </w:pPr>
    </w:p>
    <w:p w:rsidR="00771C9D" w:rsidRPr="00771C9D" w:rsidRDefault="00771C9D" w:rsidP="00153721">
      <w:pPr>
        <w:jc w:val="center"/>
        <w:rPr>
          <w:lang w:val="en-US"/>
        </w:rPr>
      </w:pPr>
    </w:p>
    <w:p w:rsidR="00FF17AB" w:rsidRPr="0013169A" w:rsidRDefault="00FF17AB" w:rsidP="00153721">
      <w:pPr>
        <w:jc w:val="center"/>
      </w:pPr>
    </w:p>
    <w:p w:rsidR="00FF17AB" w:rsidRPr="00243C0A" w:rsidRDefault="00771C9D" w:rsidP="00153721">
      <w:pPr>
        <w:jc w:val="center"/>
        <w:rPr>
          <w:b/>
        </w:rPr>
      </w:pPr>
      <w:r w:rsidRPr="00243C0A">
        <w:rPr>
          <w:b/>
        </w:rPr>
        <w:lastRenderedPageBreak/>
        <w:t xml:space="preserve">ПЛАНИРУЕМЫЕ РЕЗУЛЬТАТЫ ИЗУЧЕНИЯ УЧЕБНОГО МАТЕРИАЛА </w:t>
      </w:r>
    </w:p>
    <w:p w:rsidR="00C868A7" w:rsidRPr="00243C0A" w:rsidRDefault="00C868A7" w:rsidP="00153721">
      <w:pPr>
        <w:jc w:val="center"/>
      </w:pPr>
    </w:p>
    <w:p w:rsidR="00C868A7" w:rsidRPr="00243C0A" w:rsidRDefault="00C868A7" w:rsidP="00153721">
      <w:pPr>
        <w:jc w:val="center"/>
      </w:pPr>
    </w:p>
    <w:p w:rsidR="00AE7884" w:rsidRPr="00075585" w:rsidRDefault="00AE7884" w:rsidP="00AE7884">
      <w:pPr>
        <w:jc w:val="both"/>
        <w:rPr>
          <w:b/>
          <w:i/>
          <w:sz w:val="28"/>
        </w:rPr>
      </w:pPr>
      <w:r w:rsidRPr="00075585">
        <w:rPr>
          <w:b/>
          <w:i/>
          <w:sz w:val="28"/>
        </w:rPr>
        <w:t>Должен знать:</w:t>
      </w:r>
    </w:p>
    <w:p w:rsidR="00075585" w:rsidRDefault="00075585" w:rsidP="00862483">
      <w:r w:rsidRPr="00075585">
        <w:t>наизусть 8-10 песен и самостоятельно исполнять их;</w:t>
      </w:r>
    </w:p>
    <w:p w:rsidR="00075585" w:rsidRDefault="00075585" w:rsidP="00243C0A">
      <w:r w:rsidRPr="00075585">
        <w:t xml:space="preserve"> •      примерное   содержание прослушанных     музыкальных произведений;</w:t>
      </w:r>
    </w:p>
    <w:p w:rsidR="00075585" w:rsidRDefault="00075585" w:rsidP="00243C0A">
      <w:r w:rsidRPr="00075585">
        <w:t xml:space="preserve"> •  основные музыкальные профессии, специальности; </w:t>
      </w:r>
    </w:p>
    <w:p w:rsidR="00862483" w:rsidRDefault="00075585" w:rsidP="00243C0A">
      <w:proofErr w:type="gramStart"/>
      <w:r w:rsidRPr="00075585">
        <w:t xml:space="preserve">•    инструменты  симфонического оркестра и их звучание: духовые деревянные  (гобой,  кларнет,  фагот), духовые  медные  (туба,  тромбон, валторна),   ударные   (литавры, треугольник,   тарелки,   бубен, ксилофон,  кастаньеты),  струнные инструменты; </w:t>
      </w:r>
      <w:proofErr w:type="gramEnd"/>
    </w:p>
    <w:p w:rsidR="00862483" w:rsidRDefault="00075585" w:rsidP="00243C0A">
      <w:r w:rsidRPr="00075585">
        <w:t xml:space="preserve">•  жанровые особенности программной музыки; </w:t>
      </w:r>
    </w:p>
    <w:p w:rsidR="00AE7884" w:rsidRPr="00243C0A" w:rsidRDefault="00075585" w:rsidP="00243C0A">
      <w:r w:rsidRPr="00075585">
        <w:t>•    правила  поведения  при  занятиях любыми видами музыкальной деятельности.</w:t>
      </w:r>
    </w:p>
    <w:p w:rsidR="00AE7884" w:rsidRPr="00243C0A" w:rsidRDefault="00AE7884" w:rsidP="00243C0A"/>
    <w:p w:rsidR="00AE7884" w:rsidRPr="00862483" w:rsidRDefault="00AE7884" w:rsidP="00153721">
      <w:pPr>
        <w:jc w:val="center"/>
        <w:rPr>
          <w:sz w:val="28"/>
        </w:rPr>
      </w:pPr>
    </w:p>
    <w:p w:rsidR="00AE7884" w:rsidRPr="00862483" w:rsidRDefault="00AE7884" w:rsidP="00243C0A">
      <w:pPr>
        <w:rPr>
          <w:b/>
          <w:i/>
          <w:sz w:val="28"/>
        </w:rPr>
      </w:pPr>
      <w:r w:rsidRPr="00862483">
        <w:rPr>
          <w:b/>
          <w:i/>
          <w:sz w:val="28"/>
        </w:rPr>
        <w:t>Должен уметь:</w:t>
      </w:r>
    </w:p>
    <w:p w:rsidR="00862483" w:rsidRPr="00862483" w:rsidRDefault="00862483" w:rsidP="00862483">
      <w:pPr>
        <w:ind w:left="720"/>
        <w:rPr>
          <w:rStyle w:val="c1"/>
          <w:color w:val="000000"/>
        </w:rPr>
      </w:pPr>
      <w:r w:rsidRPr="00862483">
        <w:rPr>
          <w:rStyle w:val="c1"/>
          <w:color w:val="000000"/>
        </w:rPr>
        <w:t xml:space="preserve">осознанно,  выразительно  исполнять песни с использованием интонационно-смысловых  ударений, пауз,  темпа,  ритма,  динамических оттенков; </w:t>
      </w:r>
    </w:p>
    <w:p w:rsidR="00862483" w:rsidRDefault="00862483" w:rsidP="00AE7884">
      <w:pPr>
        <w:pStyle w:val="a4"/>
        <w:rPr>
          <w:rStyle w:val="c1"/>
          <w:color w:val="000000"/>
        </w:rPr>
      </w:pPr>
      <w:r w:rsidRPr="00862483">
        <w:rPr>
          <w:rStyle w:val="c1"/>
          <w:color w:val="000000"/>
        </w:rPr>
        <w:t xml:space="preserve">•      самостоятельно   выделять незнакомые слова в текстах песен и выяснять их значение; </w:t>
      </w:r>
    </w:p>
    <w:p w:rsidR="00862483" w:rsidRDefault="00862483" w:rsidP="00AE7884">
      <w:pPr>
        <w:pStyle w:val="a4"/>
        <w:rPr>
          <w:rStyle w:val="c1"/>
          <w:color w:val="000000"/>
        </w:rPr>
      </w:pPr>
      <w:r w:rsidRPr="00862483">
        <w:rPr>
          <w:rStyle w:val="c1"/>
          <w:color w:val="000000"/>
        </w:rPr>
        <w:t xml:space="preserve">•    выделять  мелодию,  тему, формулировать   основную   идею слушаемого произведения; </w:t>
      </w:r>
    </w:p>
    <w:p w:rsidR="00862483" w:rsidRDefault="00862483" w:rsidP="00AE7884">
      <w:pPr>
        <w:pStyle w:val="a4"/>
        <w:rPr>
          <w:rStyle w:val="c1"/>
          <w:color w:val="000000"/>
        </w:rPr>
      </w:pPr>
      <w:r w:rsidRPr="00862483">
        <w:rPr>
          <w:rStyle w:val="c1"/>
          <w:color w:val="000000"/>
        </w:rPr>
        <w:t xml:space="preserve">•      пересказывать   примерное содержание      прослушанных произведений,  определять  мотивы поступков героев, последствия их действий,  выражать  собственное отношение к событиям и явлениям; </w:t>
      </w:r>
    </w:p>
    <w:p w:rsidR="00AE7884" w:rsidRDefault="00862483" w:rsidP="00AE7884">
      <w:pPr>
        <w:pStyle w:val="a4"/>
      </w:pPr>
      <w:r w:rsidRPr="00862483">
        <w:rPr>
          <w:rStyle w:val="c1"/>
          <w:color w:val="000000"/>
        </w:rPr>
        <w:t xml:space="preserve">  осознавать  причинно-следственные, временные  последовательности  и зависимости  событий,  изложенных  в прослушанных произведениях.</w:t>
      </w:r>
    </w:p>
    <w:p w:rsidR="00AE7884" w:rsidRDefault="00AE7884" w:rsidP="00153721">
      <w:pPr>
        <w:jc w:val="center"/>
      </w:pPr>
    </w:p>
    <w:p w:rsidR="00AE7884" w:rsidRDefault="00AE7884" w:rsidP="00AE7884"/>
    <w:p w:rsidR="00AE7884" w:rsidRDefault="00AE7884" w:rsidP="00153721">
      <w:pPr>
        <w:jc w:val="center"/>
      </w:pPr>
    </w:p>
    <w:p w:rsidR="00AE7884" w:rsidRDefault="00AE7884" w:rsidP="00153721">
      <w:pPr>
        <w:jc w:val="center"/>
      </w:pPr>
    </w:p>
    <w:p w:rsidR="00AE7884" w:rsidRDefault="00AE7884" w:rsidP="00153721">
      <w:pPr>
        <w:jc w:val="center"/>
      </w:pPr>
    </w:p>
    <w:p w:rsidR="00AE7884" w:rsidRDefault="00AE7884" w:rsidP="00153721">
      <w:pPr>
        <w:jc w:val="center"/>
      </w:pPr>
    </w:p>
    <w:p w:rsidR="00AE7884" w:rsidRDefault="00AE7884" w:rsidP="00153721">
      <w:pPr>
        <w:jc w:val="center"/>
      </w:pPr>
    </w:p>
    <w:p w:rsidR="00AE7884" w:rsidRDefault="00AE7884" w:rsidP="00153721">
      <w:pPr>
        <w:jc w:val="center"/>
      </w:pPr>
    </w:p>
    <w:p w:rsidR="00AE7884" w:rsidRDefault="00AE7884" w:rsidP="00153721">
      <w:pPr>
        <w:jc w:val="center"/>
      </w:pPr>
    </w:p>
    <w:p w:rsidR="00075585" w:rsidRDefault="00075585" w:rsidP="00145166"/>
    <w:p w:rsidR="005D340A" w:rsidRDefault="005D340A" w:rsidP="00145166"/>
    <w:p w:rsidR="005D340A" w:rsidRPr="0013169A" w:rsidRDefault="005D340A" w:rsidP="00145166"/>
    <w:p w:rsidR="00C868A7" w:rsidRPr="0013169A" w:rsidRDefault="00075585" w:rsidP="00145166">
      <w:pPr>
        <w:jc w:val="center"/>
        <w:rPr>
          <w:b/>
        </w:rPr>
      </w:pPr>
      <w:r w:rsidRPr="0013169A">
        <w:rPr>
          <w:b/>
        </w:rPr>
        <w:lastRenderedPageBreak/>
        <w:t>СОДЕРЖАНИЕ ПРОГРАММЫ</w:t>
      </w:r>
    </w:p>
    <w:p w:rsidR="0013169A" w:rsidRPr="007B185E" w:rsidRDefault="0013169A" w:rsidP="00145166">
      <w:pPr>
        <w:jc w:val="both"/>
        <w:rPr>
          <w:b/>
        </w:rPr>
      </w:pPr>
    </w:p>
    <w:p w:rsidR="005D340A" w:rsidRPr="007B185E" w:rsidRDefault="005D340A" w:rsidP="005D340A">
      <w:pPr>
        <w:jc w:val="both"/>
        <w:rPr>
          <w:b/>
        </w:rPr>
      </w:pPr>
      <w:r w:rsidRPr="007B185E">
        <w:rPr>
          <w:b/>
        </w:rPr>
        <w:t>ИСТОКИ МУЗЫКИ - 3 Ч</w:t>
      </w:r>
    </w:p>
    <w:p w:rsidR="007B185E" w:rsidRDefault="007B185E" w:rsidP="005D340A">
      <w:pPr>
        <w:jc w:val="both"/>
      </w:pPr>
      <w:r>
        <w:t xml:space="preserve">Истоки музыки; </w:t>
      </w:r>
      <w:r w:rsidR="005D340A">
        <w:t>На</w:t>
      </w:r>
      <w:r>
        <w:t>родная инструментальная музыка;  Народная вокальная музыка;</w:t>
      </w:r>
    </w:p>
    <w:p w:rsidR="005D340A" w:rsidRDefault="005D340A" w:rsidP="005D340A">
      <w:pPr>
        <w:jc w:val="both"/>
      </w:pPr>
      <w:r>
        <w:tab/>
      </w:r>
      <w:r>
        <w:tab/>
      </w:r>
    </w:p>
    <w:p w:rsidR="005D340A" w:rsidRPr="007B185E" w:rsidRDefault="005D340A" w:rsidP="005D340A">
      <w:pPr>
        <w:jc w:val="both"/>
        <w:rPr>
          <w:b/>
        </w:rPr>
      </w:pPr>
      <w:r w:rsidRPr="007B185E">
        <w:rPr>
          <w:b/>
        </w:rPr>
        <w:t>ТВОРЧЕСТВО М.И.ГЛИНКИ – 6Ч</w:t>
      </w:r>
    </w:p>
    <w:p w:rsidR="005D340A" w:rsidRDefault="005D340A" w:rsidP="005D340A">
      <w:pPr>
        <w:jc w:val="both"/>
      </w:pPr>
      <w:r>
        <w:t xml:space="preserve">Творчество </w:t>
      </w:r>
      <w:proofErr w:type="spellStart"/>
      <w:r>
        <w:t>М.Глинки</w:t>
      </w:r>
      <w:proofErr w:type="spellEnd"/>
      <w:r>
        <w:t>. Опера «Иван Сусанин»</w:t>
      </w:r>
      <w:r w:rsidR="007B185E">
        <w:t>;</w:t>
      </w:r>
      <w:r w:rsidR="007B185E">
        <w:tab/>
      </w:r>
      <w:r>
        <w:t>Опера Иван Сусанин. Тема героев</w:t>
      </w:r>
      <w:r>
        <w:tab/>
      </w:r>
      <w:r w:rsidR="007B185E">
        <w:t xml:space="preserve">;  Опера Иван Сусанин. Тема врагов; </w:t>
      </w:r>
      <w:r>
        <w:t>Опера Руслан и Людмила. Положительные герои</w:t>
      </w:r>
      <w:r w:rsidR="007B185E">
        <w:t xml:space="preserve">; </w:t>
      </w:r>
      <w:r>
        <w:t>Опера «Руслан и Людмила» Отрицательные герои</w:t>
      </w:r>
      <w:r w:rsidR="007B185E">
        <w:t xml:space="preserve">; </w:t>
      </w:r>
      <w:r>
        <w:t>Сказочный мир музыки</w:t>
      </w:r>
      <w:r w:rsidR="007B185E">
        <w:t>;</w:t>
      </w:r>
      <w:r>
        <w:tab/>
      </w:r>
      <w:r>
        <w:tab/>
      </w:r>
    </w:p>
    <w:p w:rsidR="007B185E" w:rsidRDefault="007B185E" w:rsidP="005D340A">
      <w:pPr>
        <w:jc w:val="both"/>
        <w:rPr>
          <w:b/>
        </w:rPr>
      </w:pPr>
    </w:p>
    <w:p w:rsidR="007B185E" w:rsidRPr="007B185E" w:rsidRDefault="005D340A" w:rsidP="005D340A">
      <w:pPr>
        <w:jc w:val="both"/>
        <w:rPr>
          <w:b/>
        </w:rPr>
      </w:pPr>
      <w:r w:rsidRPr="007B185E">
        <w:rPr>
          <w:b/>
        </w:rPr>
        <w:t>ТВОРЧЕСТВО П.И.ЧАЙКОВСКОГО -7Ч</w:t>
      </w:r>
    </w:p>
    <w:p w:rsidR="005D340A" w:rsidRDefault="005D340A" w:rsidP="005D340A">
      <w:pPr>
        <w:jc w:val="both"/>
      </w:pPr>
      <w:r>
        <w:t>Творчество П. Чайковского. Детский альбом</w:t>
      </w:r>
      <w:r w:rsidR="007B185E">
        <w:t xml:space="preserve">; Времена года; </w:t>
      </w:r>
      <w:r>
        <w:t>Балет «Щелкунчик». Сюжет</w:t>
      </w:r>
      <w:r w:rsidR="007B185E">
        <w:t xml:space="preserve">; </w:t>
      </w:r>
      <w:r>
        <w:t>Балет «Щелкунчик». Игрушечные образы</w:t>
      </w:r>
      <w:r w:rsidR="007B185E">
        <w:t xml:space="preserve">; </w:t>
      </w:r>
      <w:r>
        <w:t>Балет «Лебединое озеро»</w:t>
      </w:r>
      <w:r w:rsidR="007B185E">
        <w:t>;</w:t>
      </w:r>
      <w:r w:rsidR="007B185E">
        <w:tab/>
      </w:r>
      <w:r>
        <w:t>Балет «Лебединое озеро». Темы добра и зла</w:t>
      </w:r>
      <w:r w:rsidR="007B185E">
        <w:t xml:space="preserve">; </w:t>
      </w:r>
      <w:r>
        <w:t>П.</w:t>
      </w:r>
      <w:r w:rsidR="007B185E">
        <w:t xml:space="preserve"> </w:t>
      </w:r>
      <w:r>
        <w:t>И.</w:t>
      </w:r>
      <w:r w:rsidR="007B185E">
        <w:t xml:space="preserve"> </w:t>
      </w:r>
      <w:r>
        <w:t>Чайковский. Урок-обобщение</w:t>
      </w:r>
      <w:r w:rsidR="007B185E">
        <w:t>;</w:t>
      </w:r>
      <w:r>
        <w:tab/>
      </w:r>
    </w:p>
    <w:p w:rsidR="007B185E" w:rsidRDefault="007B185E" w:rsidP="005D340A">
      <w:pPr>
        <w:jc w:val="both"/>
        <w:rPr>
          <w:b/>
        </w:rPr>
      </w:pPr>
    </w:p>
    <w:p w:rsidR="005D340A" w:rsidRPr="007B185E" w:rsidRDefault="005D340A" w:rsidP="005D340A">
      <w:pPr>
        <w:jc w:val="both"/>
        <w:rPr>
          <w:b/>
        </w:rPr>
      </w:pPr>
      <w:r w:rsidRPr="007B185E">
        <w:rPr>
          <w:b/>
        </w:rPr>
        <w:t>ТВОРЧЕСТВО Н.И.РИМСКОГО-КОРСАКОВА – 10Ч</w:t>
      </w:r>
    </w:p>
    <w:p w:rsidR="005D340A" w:rsidRDefault="005D340A" w:rsidP="005D340A">
      <w:pPr>
        <w:jc w:val="both"/>
      </w:pPr>
      <w:r>
        <w:t>Творчество Н. И. Римского-Корсакова</w:t>
      </w:r>
      <w:r w:rsidR="007B185E">
        <w:t xml:space="preserve">; </w:t>
      </w:r>
      <w:r>
        <w:t xml:space="preserve">Н. И.  Римский-Корсаков. «Сказка о царе </w:t>
      </w:r>
      <w:proofErr w:type="spellStart"/>
      <w:r>
        <w:t>Салтане</w:t>
      </w:r>
      <w:proofErr w:type="spellEnd"/>
      <w:r>
        <w:t>»</w:t>
      </w:r>
      <w:r w:rsidR="007B185E">
        <w:t xml:space="preserve">; </w:t>
      </w:r>
      <w:r>
        <w:t>Н. И.  Римский-Корсаков «Три чуда»</w:t>
      </w:r>
      <w:r w:rsidR="007B185E">
        <w:t>;</w:t>
      </w:r>
      <w:r w:rsidR="007B185E">
        <w:tab/>
        <w:t xml:space="preserve"> </w:t>
      </w:r>
      <w:r w:rsidR="00606613">
        <w:t xml:space="preserve">Н. </w:t>
      </w:r>
      <w:r>
        <w:t>И.  Римский-Корсаков. Народные темы</w:t>
      </w:r>
      <w:r w:rsidR="007B185E">
        <w:t xml:space="preserve">; </w:t>
      </w:r>
      <w:r>
        <w:t>«Сказка</w:t>
      </w:r>
      <w:r w:rsidR="007B185E">
        <w:t xml:space="preserve"> о царе </w:t>
      </w:r>
      <w:proofErr w:type="spellStart"/>
      <w:r w:rsidR="007B185E">
        <w:t>Салтане</w:t>
      </w:r>
      <w:proofErr w:type="spellEnd"/>
      <w:r w:rsidR="007B185E">
        <w:t>». Итоговый урок; Опера «Садко»;</w:t>
      </w:r>
      <w:r w:rsidR="007B185E">
        <w:tab/>
        <w:t xml:space="preserve"> Былинные образы;</w:t>
      </w:r>
      <w:r w:rsidR="007B185E">
        <w:tab/>
      </w:r>
      <w:r>
        <w:t xml:space="preserve">Промежуточная работа по </w:t>
      </w:r>
      <w:r w:rsidR="007B185E">
        <w:t>музыке и пению за курс 6 класса;</w:t>
      </w:r>
      <w:r w:rsidR="00606613">
        <w:t xml:space="preserve"> </w:t>
      </w:r>
      <w:r>
        <w:t>Симфоническая сюита «</w:t>
      </w:r>
      <w:proofErr w:type="spellStart"/>
      <w:r>
        <w:t>Шахе</w:t>
      </w:r>
      <w:r w:rsidR="007B185E">
        <w:t>резада</w:t>
      </w:r>
      <w:proofErr w:type="spellEnd"/>
      <w:r w:rsidR="007B185E">
        <w:t>». Музыка не имеет границ;</w:t>
      </w:r>
      <w:r w:rsidR="00606613">
        <w:tab/>
      </w:r>
      <w:r w:rsidR="007B185E">
        <w:t>"</w:t>
      </w:r>
      <w:proofErr w:type="spellStart"/>
      <w:r w:rsidR="007B185E">
        <w:t>Шахерезада</w:t>
      </w:r>
      <w:proofErr w:type="spellEnd"/>
      <w:r w:rsidR="007B185E">
        <w:t>" Восточные мотивы;</w:t>
      </w:r>
    </w:p>
    <w:p w:rsidR="00606613" w:rsidRDefault="00606613" w:rsidP="005D340A">
      <w:pPr>
        <w:jc w:val="both"/>
        <w:rPr>
          <w:b/>
        </w:rPr>
      </w:pPr>
    </w:p>
    <w:p w:rsidR="005D340A" w:rsidRPr="007B185E" w:rsidRDefault="005D340A" w:rsidP="005D340A">
      <w:pPr>
        <w:jc w:val="both"/>
        <w:rPr>
          <w:b/>
        </w:rPr>
      </w:pPr>
      <w:r w:rsidRPr="007B185E">
        <w:rPr>
          <w:b/>
        </w:rPr>
        <w:t>ТВОРЧЕСТВО С.ПРОКОФЬЕВА -8Ч</w:t>
      </w:r>
    </w:p>
    <w:p w:rsidR="0013169A" w:rsidRDefault="005D340A" w:rsidP="005D340A">
      <w:pPr>
        <w:jc w:val="both"/>
      </w:pPr>
      <w:proofErr w:type="spellStart"/>
      <w:r>
        <w:t>С.Прокофьев</w:t>
      </w:r>
      <w:proofErr w:type="spellEnd"/>
      <w:r>
        <w:t xml:space="preserve"> </w:t>
      </w:r>
      <w:proofErr w:type="spellStart"/>
      <w:r>
        <w:t>Творчество</w:t>
      </w:r>
      <w:proofErr w:type="gramStart"/>
      <w:r>
        <w:t>,б</w:t>
      </w:r>
      <w:proofErr w:type="gramEnd"/>
      <w:r>
        <w:t>иография</w:t>
      </w:r>
      <w:proofErr w:type="spellEnd"/>
      <w:r w:rsidR="00606613">
        <w:t xml:space="preserve">; </w:t>
      </w:r>
      <w:r>
        <w:t>Кантата «Александр Невский</w:t>
      </w:r>
      <w:r w:rsidR="00606613">
        <w:t>;</w:t>
      </w:r>
      <w:r w:rsidR="00606613">
        <w:tab/>
        <w:t xml:space="preserve"> </w:t>
      </w:r>
      <w:r>
        <w:t>Кантата "Александр Невский"</w:t>
      </w:r>
      <w:r w:rsidR="00606613">
        <w:t>.</w:t>
      </w:r>
      <w:r>
        <w:t xml:space="preserve"> Тема войны</w:t>
      </w:r>
      <w:r w:rsidR="00606613">
        <w:t xml:space="preserve">; </w:t>
      </w:r>
      <w:r>
        <w:t>Кантата "Александр Невский"</w:t>
      </w:r>
      <w:r w:rsidR="00606613">
        <w:t>.</w:t>
      </w:r>
      <w:r>
        <w:t xml:space="preserve"> Тема победы</w:t>
      </w:r>
      <w:r w:rsidR="00606613">
        <w:t xml:space="preserve">; </w:t>
      </w:r>
      <w:r>
        <w:t>Бал</w:t>
      </w:r>
      <w:r w:rsidR="007B185E">
        <w:t>ет «</w:t>
      </w:r>
      <w:proofErr w:type="spellStart"/>
      <w:r w:rsidR="007B185E">
        <w:t>Золушка»</w:t>
      </w:r>
      <w:proofErr w:type="gramStart"/>
      <w:r w:rsidR="007B185E">
        <w:t>.И</w:t>
      </w:r>
      <w:proofErr w:type="gramEnd"/>
      <w:r w:rsidR="007B185E">
        <w:t>стория</w:t>
      </w:r>
      <w:proofErr w:type="spellEnd"/>
      <w:r w:rsidR="007B185E">
        <w:t xml:space="preserve"> создания</w:t>
      </w:r>
      <w:r w:rsidR="00606613">
        <w:t>;</w:t>
      </w:r>
      <w:r w:rsidR="00606613">
        <w:tab/>
        <w:t xml:space="preserve"> </w:t>
      </w:r>
      <w:r>
        <w:t>Балет "Золушка"</w:t>
      </w:r>
      <w:r w:rsidR="00606613">
        <w:t>.</w:t>
      </w:r>
      <w:r>
        <w:t xml:space="preserve"> Темы добра и зла</w:t>
      </w:r>
      <w:r w:rsidR="00606613">
        <w:t xml:space="preserve">; </w:t>
      </w:r>
      <w:r>
        <w:t>Балет "Золушка"</w:t>
      </w:r>
      <w:r w:rsidR="00606613">
        <w:t>.</w:t>
      </w:r>
      <w:r>
        <w:t xml:space="preserve"> Темы горя и счастья</w:t>
      </w:r>
      <w:r w:rsidR="00606613">
        <w:t xml:space="preserve">; </w:t>
      </w:r>
      <w:r>
        <w:t>Прекрасный мир музыки. Итоговый урок</w:t>
      </w:r>
      <w:r>
        <w:tab/>
      </w:r>
      <w:r w:rsidR="00606613">
        <w:t>;</w:t>
      </w:r>
      <w:r>
        <w:tab/>
      </w: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13169A" w:rsidRDefault="0013169A" w:rsidP="00145166">
      <w:pPr>
        <w:jc w:val="both"/>
      </w:pPr>
    </w:p>
    <w:p w:rsidR="00606613" w:rsidRDefault="00606613" w:rsidP="00606613"/>
    <w:p w:rsidR="00606613" w:rsidRDefault="00606613" w:rsidP="00606613"/>
    <w:p w:rsidR="00C868A7" w:rsidRPr="005D340A" w:rsidRDefault="00F11721" w:rsidP="00A0417E">
      <w:pPr>
        <w:jc w:val="center"/>
      </w:pPr>
      <w:r w:rsidRPr="005D340A">
        <w:rPr>
          <w:b/>
        </w:rPr>
        <w:lastRenderedPageBreak/>
        <w:t>КАЛЕНДАРНО-ТЕМАТИЧЕСКОЕ ПЛАНИРОВАНИЕ</w:t>
      </w:r>
    </w:p>
    <w:tbl>
      <w:tblPr>
        <w:tblW w:w="1585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36"/>
        <w:gridCol w:w="6243"/>
        <w:gridCol w:w="322"/>
        <w:gridCol w:w="1628"/>
        <w:gridCol w:w="10"/>
        <w:gridCol w:w="5729"/>
        <w:gridCol w:w="885"/>
      </w:tblGrid>
      <w:tr w:rsidR="00FF17AB" w:rsidRPr="005D340A" w:rsidTr="00F11721">
        <w:trPr>
          <w:gridAfter w:val="6"/>
          <w:wAfter w:w="1481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F17AB" w:rsidRPr="005D340A" w:rsidRDefault="00FF17AB" w:rsidP="00F11721">
            <w:pPr>
              <w:jc w:val="center"/>
              <w:rPr>
                <w:color w:val="252525"/>
              </w:rPr>
            </w:pPr>
          </w:p>
        </w:tc>
      </w:tr>
      <w:tr w:rsidR="00F11721" w:rsidRPr="005D340A" w:rsidTr="00606613">
        <w:trPr>
          <w:gridAfter w:val="1"/>
          <w:wAfter w:w="885" w:type="dxa"/>
          <w:trHeight w:val="22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606613" w:rsidP="005D340A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5D340A">
              <w:rPr>
                <w:b/>
                <w:color w:val="000000"/>
              </w:rPr>
              <w:t>№ 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 w:rsidRPr="005D340A">
              <w:rPr>
                <w:b/>
                <w:bCs/>
                <w:color w:val="000000"/>
              </w:rPr>
              <w:t>п</w:t>
            </w:r>
            <w:proofErr w:type="gramEnd"/>
            <w:r w:rsidRPr="005D340A">
              <w:rPr>
                <w:b/>
                <w:bCs/>
                <w:color w:val="000000"/>
              </w:rPr>
              <w:t>/п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606613" w:rsidP="005D340A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урока 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606613" w:rsidP="00606613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Даты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606613" w:rsidP="00F11721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Примечание </w:t>
            </w:r>
          </w:p>
        </w:tc>
      </w:tr>
      <w:tr w:rsidR="004432D6" w:rsidRPr="005D340A" w:rsidTr="00606613">
        <w:trPr>
          <w:gridAfter w:val="1"/>
          <w:wAfter w:w="885" w:type="dxa"/>
          <w:trHeight w:val="360"/>
        </w:trPr>
        <w:tc>
          <w:tcPr>
            <w:tcW w:w="14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32D6" w:rsidRPr="005D340A" w:rsidRDefault="004432D6" w:rsidP="004432D6">
            <w:pPr>
              <w:spacing w:after="150"/>
              <w:jc w:val="center"/>
              <w:rPr>
                <w:b/>
                <w:color w:val="000000"/>
              </w:rPr>
            </w:pPr>
            <w:r w:rsidRPr="005D340A">
              <w:rPr>
                <w:b/>
                <w:bCs/>
                <w:color w:val="000000"/>
                <w:shd w:val="clear" w:color="auto" w:fill="FFFFFF"/>
              </w:rPr>
              <w:t>ИСТОКИ МУЗЫКИ - 3 Ч</w:t>
            </w:r>
          </w:p>
        </w:tc>
      </w:tr>
      <w:tr w:rsidR="00F11721" w:rsidRPr="005D340A" w:rsidTr="005D340A">
        <w:trPr>
          <w:gridAfter w:val="1"/>
          <w:wAfter w:w="885" w:type="dxa"/>
          <w:trHeight w:val="384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4432D6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Истоки музыки.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4432D6" w:rsidRPr="005D340A" w:rsidTr="004432D6">
        <w:trPr>
          <w:gridAfter w:val="1"/>
          <w:wAfter w:w="885" w:type="dxa"/>
          <w:trHeight w:val="432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32D6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32D6" w:rsidRPr="005D340A" w:rsidRDefault="00FD611A" w:rsidP="00FD611A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Народная инструментальная музыка.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32D6" w:rsidRPr="005D340A" w:rsidRDefault="004432D6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32D6" w:rsidRPr="005D340A" w:rsidRDefault="004432D6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11721">
        <w:trPr>
          <w:gridAfter w:val="1"/>
          <w:wAfter w:w="885" w:type="dxa"/>
          <w:trHeight w:val="432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Народная вокальная музыка.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D611A" w:rsidRPr="005D340A" w:rsidTr="00FD611A">
        <w:trPr>
          <w:gridAfter w:val="1"/>
          <w:wAfter w:w="885" w:type="dxa"/>
          <w:trHeight w:val="602"/>
        </w:trPr>
        <w:tc>
          <w:tcPr>
            <w:tcW w:w="14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11A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b/>
                <w:bCs/>
                <w:color w:val="000000"/>
                <w:shd w:val="clear" w:color="auto" w:fill="FFFFFF"/>
              </w:rPr>
              <w:t>ТВОРЧЕСТВО М.И.ГЛИНКИ – 6Ч</w:t>
            </w:r>
          </w:p>
        </w:tc>
      </w:tr>
      <w:tr w:rsidR="00FD611A" w:rsidRPr="005D340A" w:rsidTr="00F11721">
        <w:trPr>
          <w:gridAfter w:val="1"/>
          <w:wAfter w:w="885" w:type="dxa"/>
          <w:trHeight w:val="480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611A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611A" w:rsidRPr="005D340A" w:rsidRDefault="00FD611A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 xml:space="preserve">Творчество </w:t>
            </w:r>
            <w:proofErr w:type="spellStart"/>
            <w:r w:rsidRPr="005D340A">
              <w:rPr>
                <w:color w:val="000000"/>
                <w:shd w:val="clear" w:color="auto" w:fill="FFFFFF"/>
              </w:rPr>
              <w:t>М.Глинки</w:t>
            </w:r>
            <w:proofErr w:type="spellEnd"/>
            <w:r w:rsidRPr="005D340A">
              <w:rPr>
                <w:color w:val="000000"/>
                <w:shd w:val="clear" w:color="auto" w:fill="FFFFFF"/>
              </w:rPr>
              <w:t>. Опера «Иван Сусанин</w:t>
            </w:r>
            <w:r w:rsidR="001B025F" w:rsidRPr="005D340A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611A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1A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11721">
        <w:trPr>
          <w:gridAfter w:val="1"/>
          <w:wAfter w:w="885" w:type="dxa"/>
          <w:trHeight w:val="480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5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Опера Иван Сусанин. Тема героев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11721">
        <w:trPr>
          <w:gridAfter w:val="1"/>
          <w:wAfter w:w="885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6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Опера Иван Сусанин. Тема врагов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11721">
        <w:trPr>
          <w:gridAfter w:val="1"/>
          <w:wAfter w:w="885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7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Опера Руслан и Людмила. Положительные герои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11721">
        <w:trPr>
          <w:gridAfter w:val="1"/>
          <w:wAfter w:w="885" w:type="dxa"/>
          <w:trHeight w:val="636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8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Опера «Руслан и Людмила» Отрицательные герои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11721">
        <w:trPr>
          <w:gridAfter w:val="1"/>
          <w:wAfter w:w="885" w:type="dxa"/>
          <w:trHeight w:val="456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9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Сказочный мир музыки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D611A" w:rsidRPr="005D340A" w:rsidTr="00B2468C">
        <w:trPr>
          <w:gridAfter w:val="1"/>
          <w:wAfter w:w="885" w:type="dxa"/>
          <w:trHeight w:val="456"/>
        </w:trPr>
        <w:tc>
          <w:tcPr>
            <w:tcW w:w="14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D611A" w:rsidRPr="005D340A" w:rsidRDefault="00FD611A" w:rsidP="00C868A7">
            <w:pPr>
              <w:spacing w:after="150"/>
              <w:jc w:val="center"/>
              <w:rPr>
                <w:b/>
                <w:color w:val="000000"/>
              </w:rPr>
            </w:pPr>
            <w:r w:rsidRPr="005D340A">
              <w:rPr>
                <w:b/>
                <w:color w:val="000000"/>
              </w:rPr>
              <w:t>ТВОРЧЕСТВО П.И.ЧАЙКОВСКОГО -7Ч</w:t>
            </w:r>
          </w:p>
        </w:tc>
      </w:tr>
      <w:tr w:rsidR="00F11721" w:rsidRPr="005D340A" w:rsidTr="00F11721">
        <w:trPr>
          <w:gridAfter w:val="1"/>
          <w:wAfter w:w="885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10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Творчество П</w:t>
            </w:r>
            <w:r w:rsidR="00FD611A" w:rsidRPr="005D340A">
              <w:rPr>
                <w:color w:val="000000"/>
                <w:shd w:val="clear" w:color="auto" w:fill="FFFFFF"/>
              </w:rPr>
              <w:t>.</w:t>
            </w:r>
            <w:r w:rsidRPr="005D340A">
              <w:rPr>
                <w:color w:val="000000"/>
                <w:shd w:val="clear" w:color="auto" w:fill="FFFFFF"/>
              </w:rPr>
              <w:t xml:space="preserve"> </w:t>
            </w:r>
            <w:r w:rsidR="00FD611A" w:rsidRPr="005D340A">
              <w:rPr>
                <w:color w:val="000000"/>
                <w:shd w:val="clear" w:color="auto" w:fill="FFFFFF"/>
              </w:rPr>
              <w:t>Чайковского. Детский альбом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11721">
        <w:trPr>
          <w:gridAfter w:val="1"/>
          <w:wAfter w:w="885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11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Времена года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11721">
        <w:trPr>
          <w:gridAfter w:val="1"/>
          <w:wAfter w:w="885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lastRenderedPageBreak/>
              <w:t>12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1B025F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 xml:space="preserve">Балет </w:t>
            </w:r>
            <w:r w:rsidR="001B025F" w:rsidRPr="005D340A">
              <w:rPr>
                <w:color w:val="000000"/>
                <w:shd w:val="clear" w:color="auto" w:fill="FFFFFF"/>
              </w:rPr>
              <w:t>«Щелкунчик»</w:t>
            </w:r>
            <w:r w:rsidRPr="005D340A">
              <w:rPr>
                <w:color w:val="000000"/>
                <w:shd w:val="clear" w:color="auto" w:fill="FFFFFF"/>
              </w:rPr>
              <w:t>. Сюжет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D611A">
        <w:trPr>
          <w:gridAfter w:val="1"/>
          <w:wAfter w:w="885" w:type="dxa"/>
          <w:trHeight w:val="408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1721" w:rsidRPr="005D340A" w:rsidRDefault="001B025F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Балет «Щелкунчик»</w:t>
            </w:r>
            <w:r w:rsidR="00FD611A" w:rsidRPr="005D340A">
              <w:rPr>
                <w:color w:val="000000"/>
                <w:shd w:val="clear" w:color="auto" w:fill="FFFFFF"/>
              </w:rPr>
              <w:t>. Игрушечные образы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D611A">
        <w:trPr>
          <w:gridAfter w:val="1"/>
          <w:wAfter w:w="885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1721" w:rsidRPr="005D340A" w:rsidRDefault="001B025F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Балет «</w:t>
            </w:r>
            <w:r w:rsidR="00FD611A" w:rsidRPr="005D340A">
              <w:rPr>
                <w:color w:val="000000"/>
                <w:shd w:val="clear" w:color="auto" w:fill="FFFFFF"/>
              </w:rPr>
              <w:t>Лебединое озеро</w:t>
            </w:r>
            <w:r w:rsidRPr="005D340A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D611A">
        <w:trPr>
          <w:gridAfter w:val="1"/>
          <w:wAfter w:w="885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15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1721" w:rsidRPr="005D340A" w:rsidRDefault="001B025F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Балет «</w:t>
            </w:r>
            <w:r w:rsidR="00FD611A" w:rsidRPr="005D340A">
              <w:rPr>
                <w:color w:val="000000"/>
                <w:shd w:val="clear" w:color="auto" w:fill="FFFFFF"/>
              </w:rPr>
              <w:t>Лебединое озеро</w:t>
            </w:r>
            <w:r w:rsidRPr="005D340A">
              <w:rPr>
                <w:color w:val="000000"/>
                <w:shd w:val="clear" w:color="auto" w:fill="FFFFFF"/>
              </w:rPr>
              <w:t>»</w:t>
            </w:r>
            <w:r w:rsidR="00FD611A" w:rsidRPr="005D340A">
              <w:rPr>
                <w:color w:val="000000"/>
                <w:shd w:val="clear" w:color="auto" w:fill="FFFFFF"/>
              </w:rPr>
              <w:t>. Темы добра и зла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11721" w:rsidRPr="005D340A" w:rsidTr="00FD611A">
        <w:trPr>
          <w:gridAfter w:val="1"/>
          <w:wAfter w:w="885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D611A" w:rsidP="00FD611A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16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1721" w:rsidRPr="005D340A" w:rsidRDefault="001B025F" w:rsidP="001B025F">
            <w:pPr>
              <w:spacing w:after="150"/>
              <w:rPr>
                <w:color w:val="000000"/>
              </w:rPr>
            </w:pPr>
            <w:proofErr w:type="spellStart"/>
            <w:r w:rsidRPr="005D340A">
              <w:rPr>
                <w:color w:val="000000"/>
                <w:shd w:val="clear" w:color="auto" w:fill="FFFFFF"/>
              </w:rPr>
              <w:t>П.И.Чайковский</w:t>
            </w:r>
            <w:proofErr w:type="spellEnd"/>
            <w:r w:rsidRPr="005D340A">
              <w:rPr>
                <w:color w:val="000000"/>
                <w:shd w:val="clear" w:color="auto" w:fill="FFFFFF"/>
              </w:rPr>
              <w:t>. У</w:t>
            </w:r>
            <w:r w:rsidR="00FD611A" w:rsidRPr="005D340A">
              <w:rPr>
                <w:color w:val="000000"/>
                <w:shd w:val="clear" w:color="auto" w:fill="FFFFFF"/>
              </w:rPr>
              <w:t>рок-обобщение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721" w:rsidRPr="005D340A" w:rsidRDefault="00F11721" w:rsidP="00C868A7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D611A" w:rsidRPr="005D340A" w:rsidTr="000A21C2">
        <w:trPr>
          <w:gridAfter w:val="1"/>
          <w:wAfter w:w="885" w:type="dxa"/>
          <w:trHeight w:val="456"/>
        </w:trPr>
        <w:tc>
          <w:tcPr>
            <w:tcW w:w="14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611A" w:rsidRPr="005D340A" w:rsidRDefault="00FD611A" w:rsidP="00FD611A">
            <w:pPr>
              <w:spacing w:after="150"/>
              <w:jc w:val="center"/>
              <w:rPr>
                <w:b/>
                <w:color w:val="000000"/>
              </w:rPr>
            </w:pPr>
            <w:r w:rsidRPr="005D340A">
              <w:rPr>
                <w:b/>
                <w:color w:val="000000"/>
              </w:rPr>
              <w:t>ТВОРЧЕСТВО Н.И.РИМСКОГО-КОРСАКОВА – 10Ч</w:t>
            </w:r>
          </w:p>
        </w:tc>
      </w:tr>
      <w:tr w:rsidR="00F11721" w:rsidRPr="005D340A" w:rsidTr="00F117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C868A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17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C868A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Творчество Н. И. Римского-Корсакова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C868A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C868A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>
            <w:pPr>
              <w:spacing w:after="200" w:line="276" w:lineRule="auto"/>
            </w:pPr>
          </w:p>
        </w:tc>
      </w:tr>
      <w:tr w:rsidR="00F11721" w:rsidRPr="005D340A" w:rsidTr="00F117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18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 xml:space="preserve">Н. И.  Римский-Корсаков. «Сказка о царе </w:t>
            </w:r>
            <w:proofErr w:type="spellStart"/>
            <w:r w:rsidRPr="005D340A">
              <w:rPr>
                <w:color w:val="000000"/>
                <w:shd w:val="clear" w:color="auto" w:fill="FFFFFF"/>
              </w:rPr>
              <w:t>Салтане</w:t>
            </w:r>
            <w:proofErr w:type="spellEnd"/>
            <w:r w:rsidRPr="005D340A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F117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19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Н. И.  Римский-Корсаков «Три чуда»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606613">
        <w:trPr>
          <w:trHeight w:val="301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20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Н. И.  Римский-Корсаков. Народные темы</w:t>
            </w:r>
            <w:r w:rsidR="0060661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F11721">
        <w:tc>
          <w:tcPr>
            <w:tcW w:w="10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21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 xml:space="preserve">«Сказка о царе </w:t>
            </w:r>
            <w:proofErr w:type="spellStart"/>
            <w:r w:rsidRPr="005D340A">
              <w:rPr>
                <w:color w:val="000000"/>
                <w:shd w:val="clear" w:color="auto" w:fill="FFFFFF"/>
              </w:rPr>
              <w:t>Салтане</w:t>
            </w:r>
            <w:proofErr w:type="spellEnd"/>
            <w:r w:rsidRPr="005D340A">
              <w:rPr>
                <w:color w:val="000000"/>
                <w:shd w:val="clear" w:color="auto" w:fill="FFFFFF"/>
              </w:rPr>
              <w:t>». Итоговый урок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F117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22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1B025F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</w:rPr>
              <w:t>Опера «Садко».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F117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</w:rPr>
              <w:t>Былинные образы.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606613">
        <w:trPr>
          <w:trHeight w:val="645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F11721">
            <w:pPr>
              <w:spacing w:after="150"/>
              <w:rPr>
                <w:color w:val="000000"/>
              </w:rPr>
            </w:pPr>
            <w:r w:rsidRPr="005D340A">
              <w:rPr>
                <w:b/>
              </w:rPr>
              <w:t xml:space="preserve">Промежуточная работа по музыке и пению за курс 6 класса. 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4658EE">
            <w:pPr>
              <w:spacing w:after="200" w:line="276" w:lineRule="auto"/>
            </w:pPr>
          </w:p>
        </w:tc>
      </w:tr>
      <w:tr w:rsidR="00F11721" w:rsidRPr="005D340A" w:rsidTr="00A0417E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lastRenderedPageBreak/>
              <w:t>25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1B025F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</w:rPr>
              <w:t>Симфоническая сюита «</w:t>
            </w:r>
            <w:proofErr w:type="spellStart"/>
            <w:r w:rsidRPr="005D340A">
              <w:rPr>
                <w:color w:val="000000"/>
              </w:rPr>
              <w:t>Шахерезада</w:t>
            </w:r>
            <w:proofErr w:type="spellEnd"/>
            <w:r w:rsidRPr="005D340A">
              <w:rPr>
                <w:color w:val="000000"/>
              </w:rPr>
              <w:t>». Музыка не имеет границ.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9F756E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4658EE">
            <w:pPr>
              <w:spacing w:after="200" w:line="276" w:lineRule="auto"/>
            </w:pPr>
          </w:p>
        </w:tc>
      </w:tr>
      <w:tr w:rsidR="00F11721" w:rsidRPr="005D340A" w:rsidTr="00606613">
        <w:trPr>
          <w:trHeight w:val="330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26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1B025F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</w:rPr>
              <w:t>"</w:t>
            </w:r>
            <w:proofErr w:type="spellStart"/>
            <w:r w:rsidRPr="005D340A">
              <w:rPr>
                <w:color w:val="000000"/>
              </w:rPr>
              <w:t>Шахерезада</w:t>
            </w:r>
            <w:proofErr w:type="spellEnd"/>
            <w:r w:rsidRPr="005D340A">
              <w:rPr>
                <w:color w:val="000000"/>
              </w:rPr>
              <w:t>"</w:t>
            </w:r>
            <w:r w:rsidR="00A0417E">
              <w:rPr>
                <w:color w:val="000000"/>
              </w:rPr>
              <w:t xml:space="preserve">. </w:t>
            </w:r>
            <w:r w:rsidRPr="005D340A">
              <w:rPr>
                <w:color w:val="000000"/>
              </w:rPr>
              <w:t xml:space="preserve"> Восточные мотивы.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1B025F" w:rsidRPr="005D340A" w:rsidTr="00606613">
        <w:trPr>
          <w:trHeight w:val="353"/>
        </w:trPr>
        <w:tc>
          <w:tcPr>
            <w:tcW w:w="14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B025F" w:rsidRPr="005D340A" w:rsidRDefault="001B025F" w:rsidP="001B025F">
            <w:pPr>
              <w:spacing w:after="200" w:line="276" w:lineRule="auto"/>
              <w:jc w:val="center"/>
            </w:pPr>
            <w:r w:rsidRPr="005D340A">
              <w:rPr>
                <w:b/>
                <w:bCs/>
                <w:color w:val="000000"/>
                <w:shd w:val="clear" w:color="auto" w:fill="FFFFFF"/>
              </w:rPr>
              <w:t>ТВОРЧЕСТВО С.ПРОКОФЬЕВА -8Ч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1B025F" w:rsidRPr="005D340A" w:rsidRDefault="001B025F" w:rsidP="00A34BB7">
            <w:pPr>
              <w:spacing w:after="200" w:line="276" w:lineRule="auto"/>
            </w:pPr>
          </w:p>
        </w:tc>
      </w:tr>
      <w:tr w:rsidR="00F11721" w:rsidRPr="005D340A" w:rsidTr="00F117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27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</w:rPr>
              <w:t>С.</w:t>
            </w:r>
            <w:r w:rsidR="00A0417E">
              <w:rPr>
                <w:color w:val="000000"/>
              </w:rPr>
              <w:t xml:space="preserve"> </w:t>
            </w:r>
            <w:r w:rsidRPr="005D340A">
              <w:rPr>
                <w:color w:val="000000"/>
              </w:rPr>
              <w:t>Прокофьев</w:t>
            </w:r>
            <w:r w:rsidR="00A0417E">
              <w:rPr>
                <w:color w:val="000000"/>
              </w:rPr>
              <w:t>.</w:t>
            </w:r>
            <w:r w:rsidRPr="005D340A">
              <w:rPr>
                <w:color w:val="000000"/>
              </w:rPr>
              <w:t xml:space="preserve"> Творчество,</w:t>
            </w:r>
            <w:r w:rsidR="00A0417E">
              <w:rPr>
                <w:color w:val="000000"/>
              </w:rPr>
              <w:t xml:space="preserve"> </w:t>
            </w:r>
            <w:r w:rsidRPr="005D340A">
              <w:rPr>
                <w:color w:val="000000"/>
              </w:rPr>
              <w:t>биография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F11721">
        <w:trPr>
          <w:trHeight w:val="429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28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1B025F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Кантата «Александр Невский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F117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29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Кантата "Александр Невский"</w:t>
            </w:r>
            <w:r w:rsidR="00606613">
              <w:rPr>
                <w:color w:val="000000"/>
                <w:shd w:val="clear" w:color="auto" w:fill="FFFFFF"/>
              </w:rPr>
              <w:t>.</w:t>
            </w:r>
            <w:r w:rsidRPr="005D340A">
              <w:rPr>
                <w:color w:val="000000"/>
                <w:shd w:val="clear" w:color="auto" w:fill="FFFFFF"/>
              </w:rPr>
              <w:t xml:space="preserve"> Тема войны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F117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30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Кантата "Александр Невский"</w:t>
            </w:r>
            <w:r w:rsidR="00606613">
              <w:rPr>
                <w:color w:val="000000"/>
                <w:shd w:val="clear" w:color="auto" w:fill="FFFFFF"/>
              </w:rPr>
              <w:t>.</w:t>
            </w:r>
            <w:r w:rsidRPr="005D340A">
              <w:rPr>
                <w:color w:val="000000"/>
                <w:shd w:val="clear" w:color="auto" w:fill="FFFFFF"/>
              </w:rPr>
              <w:t xml:space="preserve"> Тема победы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1B025F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31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Балет «Золушка».</w:t>
            </w:r>
            <w:r w:rsidR="00A0417E">
              <w:rPr>
                <w:color w:val="000000"/>
                <w:shd w:val="clear" w:color="auto" w:fill="FFFFFF"/>
              </w:rPr>
              <w:t xml:space="preserve"> </w:t>
            </w:r>
            <w:r w:rsidRPr="005D340A">
              <w:rPr>
                <w:color w:val="000000"/>
                <w:shd w:val="clear" w:color="auto" w:fill="FFFFFF"/>
              </w:rPr>
              <w:t>История создания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1B025F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32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  <w:shd w:val="clear" w:color="auto" w:fill="FFFFFF"/>
              </w:rPr>
              <w:t>Балет "Золушка" Темы добра и зла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1B025F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1B025F" w:rsidP="00A34BB7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33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1721" w:rsidRPr="005D340A" w:rsidRDefault="005D340A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</w:rPr>
              <w:t>Балет "Золушка" Темы горя и счастья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  <w:tr w:rsidR="00F11721" w:rsidRPr="005D340A" w:rsidTr="001B025F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5D340A">
            <w:pPr>
              <w:spacing w:after="150"/>
              <w:jc w:val="center"/>
              <w:rPr>
                <w:color w:val="000000"/>
              </w:rPr>
            </w:pPr>
            <w:r w:rsidRPr="005D340A">
              <w:rPr>
                <w:color w:val="000000"/>
              </w:rPr>
              <w:t>34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11721" w:rsidRPr="005D340A" w:rsidRDefault="001B025F" w:rsidP="00A34BB7">
            <w:pPr>
              <w:spacing w:after="150"/>
              <w:rPr>
                <w:color w:val="000000"/>
              </w:rPr>
            </w:pPr>
            <w:r w:rsidRPr="005D340A">
              <w:rPr>
                <w:color w:val="000000"/>
              </w:rPr>
              <w:t>Прекрасный мир музыки. Итоговый урок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1721" w:rsidRPr="005D340A" w:rsidRDefault="00F11721" w:rsidP="00A34BB7">
            <w:pPr>
              <w:rPr>
                <w:color w:val="252525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721" w:rsidRPr="005D340A" w:rsidRDefault="00F11721" w:rsidP="00A34BB7"/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721" w:rsidRPr="005D340A" w:rsidRDefault="00F11721" w:rsidP="00A34BB7">
            <w:pPr>
              <w:spacing w:after="200" w:line="276" w:lineRule="auto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11721" w:rsidRPr="005D340A" w:rsidRDefault="00F11721" w:rsidP="00A34BB7">
            <w:pPr>
              <w:spacing w:after="200" w:line="276" w:lineRule="auto"/>
            </w:pPr>
          </w:p>
        </w:tc>
      </w:tr>
    </w:tbl>
    <w:p w:rsidR="005D340A" w:rsidRDefault="005D340A" w:rsidP="005D340A"/>
    <w:p w:rsidR="00A0417E" w:rsidRDefault="00A0417E" w:rsidP="005D340A">
      <w:pPr>
        <w:jc w:val="center"/>
        <w:rPr>
          <w:b/>
        </w:rPr>
      </w:pPr>
    </w:p>
    <w:p w:rsidR="00A0417E" w:rsidRDefault="00A0417E" w:rsidP="005D340A">
      <w:pPr>
        <w:jc w:val="center"/>
        <w:rPr>
          <w:b/>
        </w:rPr>
      </w:pPr>
    </w:p>
    <w:p w:rsidR="00A0417E" w:rsidRDefault="00A0417E" w:rsidP="005D340A">
      <w:pPr>
        <w:jc w:val="center"/>
        <w:rPr>
          <w:b/>
        </w:rPr>
      </w:pPr>
    </w:p>
    <w:p w:rsidR="00A0417E" w:rsidRDefault="00A0417E" w:rsidP="005D340A">
      <w:pPr>
        <w:jc w:val="center"/>
        <w:rPr>
          <w:b/>
        </w:rPr>
      </w:pPr>
    </w:p>
    <w:p w:rsidR="00A0417E" w:rsidRDefault="00A0417E" w:rsidP="005D340A">
      <w:pPr>
        <w:jc w:val="center"/>
        <w:rPr>
          <w:b/>
        </w:rPr>
      </w:pPr>
    </w:p>
    <w:p w:rsidR="00A0417E" w:rsidRDefault="00A0417E" w:rsidP="005D340A">
      <w:pPr>
        <w:jc w:val="center"/>
        <w:rPr>
          <w:b/>
        </w:rPr>
      </w:pPr>
    </w:p>
    <w:p w:rsidR="00C54DE9" w:rsidRDefault="005D340A" w:rsidP="00C54DE9">
      <w:pPr>
        <w:jc w:val="center"/>
        <w:rPr>
          <w:b/>
        </w:rPr>
      </w:pPr>
      <w:r w:rsidRPr="009F756E">
        <w:rPr>
          <w:b/>
        </w:rPr>
        <w:lastRenderedPageBreak/>
        <w:t>ПРОМЕЖУТОЧНАЯ АТТЕСТАЦИЯ ПО МУЗЫКЕ И ПЕНИЮ 6 КЛАСС (ОВЗ УО)</w:t>
      </w:r>
    </w:p>
    <w:p w:rsidR="00C54DE9" w:rsidRPr="00C54DE9" w:rsidRDefault="00C54DE9" w:rsidP="00C54DE9">
      <w:pPr>
        <w:jc w:val="center"/>
        <w:rPr>
          <w:b/>
        </w:rPr>
      </w:pPr>
    </w:p>
    <w:p w:rsidR="00C54DE9" w:rsidRDefault="00C54DE9" w:rsidP="00C54DE9">
      <w:pPr>
        <w:shd w:val="clear" w:color="auto" w:fill="FFFFFF"/>
        <w:spacing w:line="0" w:lineRule="auto"/>
        <w:textAlignment w:val="baseline"/>
        <w:rPr>
          <w:rFonts w:ascii="ff2" w:hAnsi="ff2"/>
          <w:color w:val="000000"/>
          <w:sz w:val="84"/>
          <w:szCs w:val="84"/>
        </w:rPr>
      </w:pPr>
      <w:r>
        <w:rPr>
          <w:rFonts w:ascii="ff2" w:hAnsi="ff2"/>
          <w:color w:val="000000"/>
          <w:sz w:val="84"/>
          <w:szCs w:val="84"/>
        </w:rPr>
        <w:t xml:space="preserve">Итоговое тестирование </w:t>
      </w:r>
      <w:r>
        <w:rPr>
          <w:rStyle w:val="ff1"/>
          <w:rFonts w:ascii="ff1" w:hAnsi="ff1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spacing w:line="0" w:lineRule="auto"/>
        <w:textAlignment w:val="baseline"/>
        <w:rPr>
          <w:rFonts w:ascii="ff2" w:hAnsi="ff2"/>
          <w:color w:val="000000"/>
          <w:sz w:val="84"/>
          <w:szCs w:val="84"/>
        </w:rPr>
      </w:pPr>
      <w:r>
        <w:rPr>
          <w:rFonts w:ascii="ff2" w:hAnsi="ff2"/>
          <w:color w:val="000000"/>
          <w:sz w:val="84"/>
          <w:szCs w:val="84"/>
        </w:rPr>
        <w:t>по рабочей программе «Музыка и движение»</w:t>
      </w:r>
      <w:r>
        <w:rPr>
          <w:rStyle w:val="ff1"/>
          <w:rFonts w:ascii="ff1" w:hAnsi="ff1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spacing w:line="0" w:lineRule="auto"/>
        <w:textAlignment w:val="baseline"/>
        <w:rPr>
          <w:rFonts w:ascii="ff2" w:hAnsi="ff2"/>
          <w:color w:val="000000"/>
          <w:sz w:val="84"/>
          <w:szCs w:val="84"/>
        </w:rPr>
      </w:pPr>
      <w:r>
        <w:rPr>
          <w:rFonts w:ascii="ff2" w:hAnsi="ff2"/>
          <w:color w:val="000000"/>
          <w:sz w:val="84"/>
          <w:szCs w:val="84"/>
        </w:rPr>
        <w:t>ОВЗ 6 класс –</w:t>
      </w:r>
      <w:r>
        <w:rPr>
          <w:rStyle w:val="ff1"/>
          <w:rFonts w:ascii="ff1" w:hAnsi="ff1"/>
          <w:color w:val="000000"/>
          <w:sz w:val="84"/>
          <w:szCs w:val="84"/>
          <w:bdr w:val="none" w:sz="0" w:space="0" w:color="auto" w:frame="1"/>
        </w:rPr>
        <w:t xml:space="preserve"> </w:t>
      </w:r>
      <w:r>
        <w:rPr>
          <w:rFonts w:ascii="ff2" w:hAnsi="ff2"/>
          <w:color w:val="000000"/>
          <w:sz w:val="84"/>
          <w:szCs w:val="84"/>
        </w:rPr>
        <w:t xml:space="preserve">автор </w:t>
      </w:r>
      <w:proofErr w:type="spellStart"/>
      <w:r>
        <w:rPr>
          <w:rFonts w:ascii="ff2" w:hAnsi="ff2"/>
          <w:color w:val="000000"/>
          <w:sz w:val="84"/>
          <w:szCs w:val="84"/>
        </w:rPr>
        <w:t>Жандаева</w:t>
      </w:r>
      <w:proofErr w:type="spellEnd"/>
      <w:r>
        <w:rPr>
          <w:rFonts w:ascii="ff2" w:hAnsi="ff2"/>
          <w:color w:val="000000"/>
          <w:sz w:val="84"/>
          <w:szCs w:val="84"/>
        </w:rPr>
        <w:t xml:space="preserve"> Ольга Антоновна</w:t>
      </w:r>
      <w:r>
        <w:rPr>
          <w:rStyle w:val="ff1"/>
          <w:rFonts w:ascii="ff1" w:hAnsi="ff1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</w:rPr>
      </w:pPr>
      <w:r w:rsidRPr="00C54DE9">
        <w:rPr>
          <w:b/>
          <w:color w:val="000000"/>
        </w:rPr>
        <w:t xml:space="preserve">1. </w:t>
      </w:r>
      <w:r w:rsidRPr="00C54DE9">
        <w:rPr>
          <w:rStyle w:val="ff4"/>
          <w:b/>
          <w:color w:val="000000"/>
          <w:bdr w:val="none" w:sz="0" w:space="0" w:color="auto" w:frame="1"/>
        </w:rPr>
        <w:t xml:space="preserve">Как называется спектакль, в котором все персонажи 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  <w:r w:rsidRPr="00C54DE9">
        <w:rPr>
          <w:rStyle w:val="ff4"/>
          <w:b/>
          <w:color w:val="000000"/>
          <w:bdr w:val="none" w:sz="0" w:space="0" w:color="auto" w:frame="1"/>
        </w:rPr>
        <w:t>танцуют?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>а) опера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color w:val="000000"/>
        </w:rPr>
        <w:t xml:space="preserve">   </w:t>
      </w:r>
      <w:r w:rsidRPr="00C54DE9">
        <w:rPr>
          <w:color w:val="000000"/>
        </w:rPr>
        <w:t>б) балет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 xml:space="preserve">  </w:t>
      </w:r>
      <w:r w:rsidRPr="00C54DE9">
        <w:rPr>
          <w:color w:val="000000"/>
        </w:rPr>
        <w:t>в) мюзикл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</w:rPr>
      </w:pPr>
      <w:r w:rsidRPr="00C54DE9">
        <w:rPr>
          <w:b/>
          <w:color w:val="000000"/>
        </w:rPr>
        <w:t xml:space="preserve">2. </w:t>
      </w:r>
      <w:r w:rsidRPr="00C54DE9">
        <w:rPr>
          <w:rStyle w:val="ff4"/>
          <w:b/>
          <w:color w:val="000000"/>
          <w:bdr w:val="none" w:sz="0" w:space="0" w:color="auto" w:frame="1"/>
        </w:rPr>
        <w:t>Назовите русскую народную песню: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>а) «Вместе весело шагать»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color w:val="000000"/>
        </w:rPr>
        <w:t xml:space="preserve">  </w:t>
      </w:r>
      <w:r w:rsidRPr="00C54DE9">
        <w:rPr>
          <w:color w:val="000000"/>
          <w:spacing w:val="-2"/>
        </w:rPr>
        <w:t>б)</w:t>
      </w:r>
      <w:r w:rsidRPr="00C54DE9">
        <w:rPr>
          <w:rStyle w:val="ff3"/>
          <w:color w:val="000000"/>
          <w:bdr w:val="none" w:sz="0" w:space="0" w:color="auto" w:frame="1"/>
        </w:rPr>
        <w:t xml:space="preserve"> «</w:t>
      </w:r>
      <w:r w:rsidRPr="00C54DE9">
        <w:rPr>
          <w:rStyle w:val="ff4"/>
          <w:color w:val="000000"/>
          <w:bdr w:val="none" w:sz="0" w:space="0" w:color="auto" w:frame="1"/>
        </w:rPr>
        <w:t>А мы просо сеяли»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  <w:r w:rsidRPr="00C54DE9">
        <w:rPr>
          <w:b/>
          <w:color w:val="000000"/>
        </w:rPr>
        <w:t xml:space="preserve">3. </w:t>
      </w:r>
      <w:r w:rsidRPr="00C54DE9">
        <w:rPr>
          <w:rStyle w:val="ff4"/>
          <w:b/>
          <w:color w:val="000000"/>
          <w:bdr w:val="none" w:sz="0" w:space="0" w:color="auto" w:frame="1"/>
        </w:rPr>
        <w:t>Назовите автора фортепианного цикла «Времена года</w:t>
      </w:r>
      <w:r w:rsidRPr="00C54DE9">
        <w:rPr>
          <w:rStyle w:val="ff4"/>
          <w:color w:val="000000"/>
          <w:bdr w:val="none" w:sz="0" w:space="0" w:color="auto" w:frame="1"/>
        </w:rPr>
        <w:t>»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 xml:space="preserve">а) </w:t>
      </w:r>
      <w:proofErr w:type="spellStart"/>
      <w:r w:rsidRPr="00C54DE9">
        <w:rPr>
          <w:color w:val="000000"/>
        </w:rPr>
        <w:t>В.Шаинский</w:t>
      </w:r>
      <w:proofErr w:type="spellEnd"/>
      <w:r w:rsidRPr="00C54DE9">
        <w:rPr>
          <w:color w:val="000000"/>
        </w:rPr>
        <w:t xml:space="preserve">     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color w:val="000000"/>
        </w:rPr>
        <w:t xml:space="preserve">б) </w:t>
      </w:r>
      <w:proofErr w:type="spellStart"/>
      <w:r w:rsidRPr="00C54DE9">
        <w:rPr>
          <w:color w:val="000000"/>
        </w:rPr>
        <w:t>П.Чайковский</w:t>
      </w:r>
      <w:proofErr w:type="spellEnd"/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rStyle w:val="ff3"/>
          <w:color w:val="000000"/>
          <w:bdr w:val="none" w:sz="0" w:space="0" w:color="auto" w:frame="1"/>
        </w:rPr>
        <w:t xml:space="preserve">      </w:t>
      </w:r>
      <w:r w:rsidRPr="00C54DE9">
        <w:rPr>
          <w:color w:val="000000"/>
        </w:rPr>
        <w:t xml:space="preserve">в) </w:t>
      </w:r>
      <w:proofErr w:type="spellStart"/>
      <w:r w:rsidRPr="00C54DE9">
        <w:rPr>
          <w:color w:val="000000"/>
        </w:rPr>
        <w:t>Н.Богословский</w:t>
      </w:r>
      <w:proofErr w:type="spellEnd"/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</w:rPr>
      </w:pPr>
      <w:r w:rsidRPr="00C54DE9">
        <w:rPr>
          <w:b/>
          <w:color w:val="000000"/>
        </w:rPr>
        <w:t xml:space="preserve">4. </w:t>
      </w:r>
      <w:r w:rsidRPr="00C54DE9">
        <w:rPr>
          <w:rStyle w:val="ff4"/>
          <w:b/>
          <w:color w:val="000000"/>
          <w:bdr w:val="none" w:sz="0" w:space="0" w:color="auto" w:frame="1"/>
        </w:rPr>
        <w:t>Как называется певческий коллектив, в котором все поют?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>а) музыканты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>
        <w:rPr>
          <w:color w:val="000000"/>
          <w:lang w:val="en-US"/>
        </w:rPr>
        <w:t xml:space="preserve">     </w:t>
      </w:r>
      <w:r w:rsidRPr="00C54DE9">
        <w:rPr>
          <w:color w:val="000000"/>
        </w:rPr>
        <w:t>б) хор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</w:rPr>
      </w:pPr>
      <w:r w:rsidRPr="00C54DE9">
        <w:rPr>
          <w:b/>
          <w:color w:val="000000"/>
        </w:rPr>
        <w:t xml:space="preserve">5. </w:t>
      </w:r>
      <w:r w:rsidRPr="00C54DE9">
        <w:rPr>
          <w:rStyle w:val="ff4"/>
          <w:b/>
          <w:color w:val="000000"/>
          <w:bdr w:val="none" w:sz="0" w:space="0" w:color="auto" w:frame="1"/>
        </w:rPr>
        <w:t>Какие шумовые музыкальные  инструменты?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 xml:space="preserve">а) </w:t>
      </w:r>
      <w:proofErr w:type="spellStart"/>
      <w:r w:rsidRPr="00C54DE9">
        <w:rPr>
          <w:color w:val="000000"/>
        </w:rPr>
        <w:t>трещетка</w:t>
      </w:r>
      <w:proofErr w:type="spellEnd"/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rStyle w:val="ff3"/>
          <w:color w:val="000000"/>
          <w:bdr w:val="none" w:sz="0" w:space="0" w:color="auto" w:frame="1"/>
        </w:rPr>
        <w:t xml:space="preserve">     </w:t>
      </w:r>
      <w:r w:rsidRPr="00C54DE9">
        <w:rPr>
          <w:color w:val="000000"/>
        </w:rPr>
        <w:t>б) балалайка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rStyle w:val="ff3"/>
          <w:color w:val="000000"/>
          <w:bdr w:val="none" w:sz="0" w:space="0" w:color="auto" w:frame="1"/>
        </w:rPr>
        <w:t xml:space="preserve">        </w:t>
      </w:r>
      <w:r w:rsidRPr="00C54DE9">
        <w:rPr>
          <w:color w:val="000000"/>
        </w:rPr>
        <w:t>в) деревянные ложки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</w:rPr>
      </w:pPr>
      <w:r w:rsidRPr="00C54DE9">
        <w:rPr>
          <w:b/>
          <w:color w:val="000000"/>
        </w:rPr>
        <w:t xml:space="preserve">6. </w:t>
      </w:r>
      <w:r w:rsidRPr="00C54DE9">
        <w:rPr>
          <w:rStyle w:val="ff4"/>
          <w:b/>
          <w:color w:val="000000"/>
          <w:bdr w:val="none" w:sz="0" w:space="0" w:color="auto" w:frame="1"/>
        </w:rPr>
        <w:t>Кто написал музыку к песне «Чему учат в школе?»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 xml:space="preserve">а) </w:t>
      </w:r>
      <w:proofErr w:type="spellStart"/>
      <w:r w:rsidRPr="00C54DE9">
        <w:rPr>
          <w:color w:val="000000"/>
        </w:rPr>
        <w:t>П.Чайковский</w:t>
      </w:r>
      <w:proofErr w:type="spellEnd"/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color w:val="000000"/>
        </w:rPr>
        <w:t xml:space="preserve">     </w:t>
      </w:r>
      <w:r w:rsidR="00BF712A">
        <w:rPr>
          <w:color w:val="000000"/>
        </w:rPr>
        <w:t>б</w:t>
      </w:r>
      <w:r w:rsidRPr="00C54DE9">
        <w:rPr>
          <w:color w:val="000000"/>
        </w:rPr>
        <w:t xml:space="preserve">) </w:t>
      </w:r>
      <w:proofErr w:type="spellStart"/>
      <w:r w:rsidRPr="00C54DE9">
        <w:rPr>
          <w:color w:val="000000"/>
        </w:rPr>
        <w:t>В.Шаинский</w:t>
      </w:r>
      <w:proofErr w:type="spellEnd"/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</w:rPr>
      </w:pPr>
      <w:r w:rsidRPr="00C54DE9">
        <w:rPr>
          <w:b/>
          <w:color w:val="000000"/>
        </w:rPr>
        <w:t xml:space="preserve">7. </w:t>
      </w:r>
      <w:r w:rsidRPr="00C54DE9">
        <w:rPr>
          <w:rStyle w:val="ff4"/>
          <w:b/>
          <w:color w:val="000000"/>
          <w:bdr w:val="none" w:sz="0" w:space="0" w:color="auto" w:frame="1"/>
        </w:rPr>
        <w:t>Как называется спектакль, в котором все герои поют?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>а) балет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rStyle w:val="ff3"/>
          <w:color w:val="000000"/>
          <w:bdr w:val="none" w:sz="0" w:space="0" w:color="auto" w:frame="1"/>
        </w:rPr>
        <w:t xml:space="preserve">    </w:t>
      </w:r>
      <w:r w:rsidRPr="00C54DE9">
        <w:rPr>
          <w:color w:val="000000"/>
        </w:rPr>
        <w:t>б) опера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rStyle w:val="ff3"/>
          <w:color w:val="000000"/>
          <w:bdr w:val="none" w:sz="0" w:space="0" w:color="auto" w:frame="1"/>
        </w:rPr>
        <w:t xml:space="preserve">       </w:t>
      </w:r>
      <w:r w:rsidRPr="00C54DE9">
        <w:rPr>
          <w:color w:val="000000"/>
        </w:rPr>
        <w:t>в) симфония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</w:rPr>
      </w:pPr>
      <w:r w:rsidRPr="00C54DE9">
        <w:rPr>
          <w:b/>
          <w:color w:val="000000"/>
        </w:rPr>
        <w:t xml:space="preserve">8. </w:t>
      </w:r>
      <w:r w:rsidRPr="00C54DE9">
        <w:rPr>
          <w:rStyle w:val="ff4"/>
          <w:b/>
          <w:color w:val="000000"/>
          <w:bdr w:val="none" w:sz="0" w:space="0" w:color="auto" w:frame="1"/>
        </w:rPr>
        <w:t>Какая песня не о войне?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>а) «Идет, поет весна»</w:t>
      </w:r>
      <w:r w:rsidRPr="00C54DE9">
        <w:rPr>
          <w:color w:val="000000"/>
        </w:rPr>
        <w:t xml:space="preserve">       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color w:val="000000"/>
        </w:rPr>
        <w:t>б) «Смуглянка»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rStyle w:val="ff3"/>
          <w:color w:val="000000"/>
          <w:bdr w:val="none" w:sz="0" w:space="0" w:color="auto" w:frame="1"/>
        </w:rPr>
        <w:t xml:space="preserve">     </w:t>
      </w:r>
      <w:r w:rsidRPr="00C54DE9">
        <w:rPr>
          <w:color w:val="000000"/>
        </w:rPr>
        <w:t>в) «День Победы»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</w:rPr>
      </w:pPr>
      <w:r w:rsidRPr="00C54DE9">
        <w:rPr>
          <w:b/>
          <w:color w:val="000000"/>
        </w:rPr>
        <w:t xml:space="preserve">9. </w:t>
      </w:r>
      <w:r w:rsidRPr="00C54DE9">
        <w:rPr>
          <w:rStyle w:val="ff4"/>
          <w:b/>
          <w:color w:val="000000"/>
          <w:bdr w:val="none" w:sz="0" w:space="0" w:color="auto" w:frame="1"/>
        </w:rPr>
        <w:t>Из какого мультфильма «Песенка четырех друзей»?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>а) «Голубой вагон»</w:t>
      </w:r>
      <w:r w:rsidRPr="00C54DE9">
        <w:rPr>
          <w:color w:val="000000"/>
        </w:rPr>
        <w:t xml:space="preserve">       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color w:val="000000"/>
        </w:rPr>
        <w:t>б) «Кораблик»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rStyle w:val="ff3"/>
          <w:color w:val="000000"/>
          <w:bdr w:val="none" w:sz="0" w:space="0" w:color="auto" w:frame="1"/>
        </w:rPr>
        <w:t xml:space="preserve">      </w:t>
      </w:r>
      <w:r w:rsidRPr="00C54DE9">
        <w:rPr>
          <w:color w:val="000000"/>
        </w:rPr>
        <w:t>в) «Маша и медведь»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  <w:spacing w:val="-2"/>
        </w:rPr>
      </w:pPr>
      <w:r w:rsidRPr="00C54DE9">
        <w:rPr>
          <w:b/>
          <w:color w:val="000000"/>
          <w:spacing w:val="-2"/>
        </w:rPr>
        <w:t>10.</w:t>
      </w:r>
      <w:r w:rsidRPr="00C54DE9">
        <w:rPr>
          <w:rStyle w:val="ff4"/>
          <w:b/>
          <w:color w:val="000000"/>
          <w:bdr w:val="none" w:sz="0" w:space="0" w:color="auto" w:frame="1"/>
        </w:rPr>
        <w:t>Какие основные три жанра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  <w:r w:rsidRPr="00C54DE9">
        <w:rPr>
          <w:rStyle w:val="ff4"/>
          <w:b/>
          <w:color w:val="000000"/>
          <w:bdr w:val="none" w:sz="0" w:space="0" w:color="auto" w:frame="1"/>
        </w:rPr>
        <w:t>в музыке?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C54DE9">
      <w:pPr>
        <w:shd w:val="clear" w:color="auto" w:fill="FFFFFF"/>
        <w:textAlignment w:val="baseline"/>
        <w:rPr>
          <w:rStyle w:val="ff3"/>
          <w:color w:val="000000"/>
          <w:bdr w:val="none" w:sz="0" w:space="0" w:color="auto" w:frame="1"/>
        </w:rPr>
      </w:pPr>
      <w:r w:rsidRPr="00C54DE9">
        <w:rPr>
          <w:color w:val="000000"/>
        </w:rPr>
        <w:t>а) танец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rStyle w:val="ff3"/>
          <w:color w:val="000000"/>
          <w:bdr w:val="none" w:sz="0" w:space="0" w:color="auto" w:frame="1"/>
        </w:rPr>
        <w:t xml:space="preserve">      </w:t>
      </w:r>
      <w:r w:rsidRPr="00C54DE9">
        <w:rPr>
          <w:color w:val="000000"/>
        </w:rPr>
        <w:t>б) песня</w:t>
      </w:r>
      <w:r w:rsidRPr="00C54DE9">
        <w:rPr>
          <w:color w:val="000000"/>
        </w:rPr>
        <w:t xml:space="preserve">     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color w:val="000000"/>
        </w:rPr>
        <w:t>в) марш</w:t>
      </w:r>
      <w:r w:rsidRPr="00C54DE9">
        <w:rPr>
          <w:color w:val="000000"/>
        </w:rPr>
        <w:t xml:space="preserve">      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color w:val="000000"/>
        </w:rPr>
        <w:t xml:space="preserve">г) хоровод </w:t>
      </w:r>
      <w:r w:rsidRPr="00C54DE9">
        <w:rPr>
          <w:rStyle w:val="ff3"/>
          <w:color w:val="000000"/>
          <w:bdr w:val="none" w:sz="0" w:space="0" w:color="auto" w:frame="1"/>
        </w:rPr>
        <w:t xml:space="preserve">  </w:t>
      </w:r>
    </w:p>
    <w:p w:rsidR="00C54DE9" w:rsidRPr="00C54DE9" w:rsidRDefault="00C54DE9" w:rsidP="00C54DE9">
      <w:pPr>
        <w:shd w:val="clear" w:color="auto" w:fill="FFFFFF"/>
        <w:textAlignment w:val="baseline"/>
        <w:rPr>
          <w:color w:val="000000"/>
        </w:rPr>
      </w:pPr>
    </w:p>
    <w:p w:rsidR="00C54DE9" w:rsidRPr="00C54DE9" w:rsidRDefault="00C54DE9" w:rsidP="00C54DE9">
      <w:pPr>
        <w:shd w:val="clear" w:color="auto" w:fill="FFFFFF"/>
        <w:textAlignment w:val="baseline"/>
        <w:rPr>
          <w:b/>
          <w:color w:val="000000"/>
        </w:rPr>
      </w:pPr>
      <w:r w:rsidRPr="00C54DE9">
        <w:rPr>
          <w:b/>
          <w:color w:val="000000"/>
        </w:rPr>
        <w:t xml:space="preserve">11. Как называется фортепианный цикл </w:t>
      </w:r>
      <w:proofErr w:type="spellStart"/>
      <w:r w:rsidRPr="00C54DE9">
        <w:rPr>
          <w:b/>
          <w:color w:val="000000"/>
        </w:rPr>
        <w:t>П.И.Чайковского</w:t>
      </w:r>
      <w:proofErr w:type="spellEnd"/>
      <w:r w:rsidRPr="00C54DE9">
        <w:rPr>
          <w:b/>
          <w:color w:val="000000"/>
        </w:rPr>
        <w:t>?</w:t>
      </w:r>
      <w:r w:rsidRPr="00C54DE9">
        <w:rPr>
          <w:rStyle w:val="ff3"/>
          <w:b/>
          <w:color w:val="000000"/>
          <w:bdr w:val="none" w:sz="0" w:space="0" w:color="auto" w:frame="1"/>
        </w:rPr>
        <w:t xml:space="preserve"> </w:t>
      </w:r>
    </w:p>
    <w:p w:rsidR="00C54DE9" w:rsidRDefault="00C54DE9" w:rsidP="00BF712A">
      <w:pPr>
        <w:shd w:val="clear" w:color="auto" w:fill="FFFFFF"/>
        <w:textAlignment w:val="baseline"/>
        <w:rPr>
          <w:color w:val="000000"/>
        </w:rPr>
      </w:pPr>
      <w:r w:rsidRPr="00C54DE9">
        <w:rPr>
          <w:color w:val="000000"/>
        </w:rPr>
        <w:t>а) «Детский фотоальбом»</w:t>
      </w:r>
      <w:r w:rsidRPr="00C54DE9">
        <w:rPr>
          <w:rStyle w:val="ff3"/>
          <w:color w:val="000000"/>
          <w:bdr w:val="none" w:sz="0" w:space="0" w:color="auto" w:frame="1"/>
        </w:rPr>
        <w:t xml:space="preserve"> </w:t>
      </w:r>
      <w:r w:rsidRPr="00C54DE9">
        <w:rPr>
          <w:color w:val="000000"/>
        </w:rPr>
        <w:t xml:space="preserve">     </w:t>
      </w:r>
      <w:r w:rsidRPr="00C54DE9">
        <w:rPr>
          <w:color w:val="000000"/>
        </w:rPr>
        <w:t>б) «Детский альбом»</w:t>
      </w:r>
    </w:p>
    <w:p w:rsidR="00BF712A" w:rsidRPr="00BF712A" w:rsidRDefault="00BF712A" w:rsidP="00BF712A">
      <w:pPr>
        <w:shd w:val="clear" w:color="auto" w:fill="FFFFFF"/>
        <w:textAlignment w:val="baseline"/>
        <w:rPr>
          <w:color w:val="000000"/>
        </w:rPr>
      </w:pPr>
    </w:p>
    <w:p w:rsidR="00C54DE9" w:rsidRPr="00C11FCE" w:rsidRDefault="00C54DE9" w:rsidP="00C54DE9">
      <w:r w:rsidRPr="002853DA">
        <w:rPr>
          <w:b/>
        </w:rPr>
        <w:lastRenderedPageBreak/>
        <w:t>КЛЮЧИ К ТЕСТОВОМУ ЗАДАНИЮ</w:t>
      </w:r>
      <w: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8"/>
        <w:gridCol w:w="1343"/>
        <w:gridCol w:w="1342"/>
        <w:gridCol w:w="1348"/>
        <w:gridCol w:w="1346"/>
        <w:gridCol w:w="1345"/>
        <w:gridCol w:w="1343"/>
        <w:gridCol w:w="1345"/>
        <w:gridCol w:w="1343"/>
        <w:gridCol w:w="1356"/>
        <w:gridCol w:w="1327"/>
      </w:tblGrid>
      <w:tr w:rsidR="00C54DE9" w:rsidTr="00C54DE9">
        <w:trPr>
          <w:trHeight w:val="414"/>
        </w:trPr>
        <w:tc>
          <w:tcPr>
            <w:tcW w:w="1348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3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42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8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6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5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3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5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3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56" w:type="dxa"/>
          </w:tcPr>
          <w:p w:rsid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27" w:type="dxa"/>
          </w:tcPr>
          <w:p w:rsidR="00C54DE9" w:rsidRP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</w:tr>
      <w:tr w:rsidR="00C54DE9" w:rsidTr="00C54DE9">
        <w:trPr>
          <w:trHeight w:val="414"/>
        </w:trPr>
        <w:tc>
          <w:tcPr>
            <w:tcW w:w="1348" w:type="dxa"/>
          </w:tcPr>
          <w:p w:rsidR="00C54DE9" w:rsidRP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343" w:type="dxa"/>
          </w:tcPr>
          <w:p w:rsidR="00C54DE9" w:rsidRP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342" w:type="dxa"/>
          </w:tcPr>
          <w:p w:rsidR="00C54DE9" w:rsidRP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348" w:type="dxa"/>
          </w:tcPr>
          <w:p w:rsidR="00C54DE9" w:rsidRP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346" w:type="dxa"/>
          </w:tcPr>
          <w:p w:rsidR="00C54DE9" w:rsidRPr="00C54DE9" w:rsidRDefault="00C54DE9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345" w:type="dxa"/>
          </w:tcPr>
          <w:p w:rsidR="00C54DE9" w:rsidRPr="00BF712A" w:rsidRDefault="00BF712A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343" w:type="dxa"/>
          </w:tcPr>
          <w:p w:rsidR="00C54DE9" w:rsidRPr="00BF712A" w:rsidRDefault="00BF712A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345" w:type="dxa"/>
          </w:tcPr>
          <w:p w:rsidR="00C54DE9" w:rsidRPr="00BF712A" w:rsidRDefault="00BF712A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343" w:type="dxa"/>
          </w:tcPr>
          <w:p w:rsidR="00C54DE9" w:rsidRPr="00BF712A" w:rsidRDefault="00BF712A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1356" w:type="dxa"/>
          </w:tcPr>
          <w:p w:rsidR="00C54DE9" w:rsidRPr="00BF712A" w:rsidRDefault="00BF712A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proofErr w:type="gramStart"/>
            <w:r>
              <w:rPr>
                <w:color w:val="000000"/>
              </w:rPr>
              <w:t>,Б</w:t>
            </w:r>
            <w:proofErr w:type="gramEnd"/>
            <w:r>
              <w:rPr>
                <w:color w:val="000000"/>
              </w:rPr>
              <w:t>,В</w:t>
            </w:r>
          </w:p>
        </w:tc>
        <w:tc>
          <w:tcPr>
            <w:tcW w:w="1327" w:type="dxa"/>
          </w:tcPr>
          <w:p w:rsidR="00C54DE9" w:rsidRDefault="00BF712A" w:rsidP="001E5120">
            <w:pPr>
              <w:pStyle w:val="a3"/>
              <w:spacing w:after="15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</w:tbl>
    <w:p w:rsidR="00C54DE9" w:rsidRPr="002853DA" w:rsidRDefault="00C54DE9" w:rsidP="00C54DE9">
      <w:pPr>
        <w:pStyle w:val="a3"/>
        <w:shd w:val="clear" w:color="auto" w:fill="FFFFFF"/>
        <w:spacing w:after="150" w:line="360" w:lineRule="auto"/>
        <w:jc w:val="both"/>
        <w:rPr>
          <w:b/>
          <w:color w:val="000000"/>
        </w:rPr>
      </w:pPr>
    </w:p>
    <w:p w:rsidR="00C54DE9" w:rsidRDefault="00C54DE9" w:rsidP="00C54DE9">
      <w:pPr>
        <w:pStyle w:val="a3"/>
        <w:shd w:val="clear" w:color="auto" w:fill="FFFFFF"/>
        <w:spacing w:after="150" w:line="360" w:lineRule="auto"/>
        <w:jc w:val="both"/>
        <w:rPr>
          <w:b/>
          <w:color w:val="000000"/>
        </w:rPr>
      </w:pPr>
      <w:r w:rsidRPr="002853DA">
        <w:rPr>
          <w:b/>
          <w:color w:val="000000"/>
        </w:rPr>
        <w:t>ШКАЛА ПЕРЕВОДА ОТМЕТОК</w:t>
      </w:r>
    </w:p>
    <w:p w:rsidR="00C54DE9" w:rsidRDefault="00C54DE9" w:rsidP="00C54DE9">
      <w:pPr>
        <w:jc w:val="both"/>
      </w:pPr>
      <w:r w:rsidRPr="00C54DE9">
        <w:t xml:space="preserve">10 </w:t>
      </w:r>
      <w:r>
        <w:t>–</w:t>
      </w:r>
      <w:r w:rsidRPr="00C54DE9">
        <w:t xml:space="preserve"> 11 </w:t>
      </w:r>
      <w:r>
        <w:t xml:space="preserve"> баллов – оценка </w:t>
      </w:r>
      <w:r>
        <w:t>«</w:t>
      </w:r>
      <w:r>
        <w:t>5</w:t>
      </w:r>
      <w:r>
        <w:t>»</w:t>
      </w:r>
    </w:p>
    <w:p w:rsidR="00C54DE9" w:rsidRDefault="00C54DE9" w:rsidP="00C54DE9">
      <w:pPr>
        <w:jc w:val="both"/>
      </w:pPr>
      <w:r w:rsidRPr="00C54DE9">
        <w:t xml:space="preserve">8 – 9 </w:t>
      </w:r>
      <w:r>
        <w:t xml:space="preserve">баллов – оценка </w:t>
      </w:r>
      <w:r>
        <w:t>«</w:t>
      </w:r>
      <w:r>
        <w:t>4</w:t>
      </w:r>
      <w:r>
        <w:t>»</w:t>
      </w:r>
    </w:p>
    <w:p w:rsidR="00C54DE9" w:rsidRDefault="00C54DE9" w:rsidP="00C54DE9">
      <w:pPr>
        <w:jc w:val="both"/>
      </w:pPr>
      <w:r w:rsidRPr="00C54DE9">
        <w:t xml:space="preserve">5 – 7 </w:t>
      </w:r>
      <w:r>
        <w:t xml:space="preserve">баллов – оценка </w:t>
      </w:r>
      <w:r>
        <w:t>«</w:t>
      </w:r>
      <w:r>
        <w:t>3</w:t>
      </w:r>
      <w:r>
        <w:t>»</w:t>
      </w:r>
    </w:p>
    <w:p w:rsidR="00C54DE9" w:rsidRDefault="00C54DE9" w:rsidP="00C54DE9">
      <w:pPr>
        <w:jc w:val="both"/>
      </w:pPr>
      <w:r>
        <w:t xml:space="preserve">Менее 5 баллов – оценка </w:t>
      </w:r>
      <w:r>
        <w:t>«</w:t>
      </w:r>
      <w:r>
        <w:t>2</w:t>
      </w:r>
      <w:r>
        <w:t>»</w:t>
      </w:r>
    </w:p>
    <w:p w:rsidR="00C54DE9" w:rsidRPr="00C54DE9" w:rsidRDefault="00C54DE9" w:rsidP="00C54DE9">
      <w:pPr>
        <w:jc w:val="both"/>
      </w:pPr>
      <w:bookmarkStart w:id="0" w:name="_GoBack"/>
      <w:bookmarkEnd w:id="0"/>
    </w:p>
    <w:sectPr w:rsidR="00C54DE9" w:rsidRPr="00C54DE9" w:rsidSect="00771C9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5C8C"/>
    <w:multiLevelType w:val="hybridMultilevel"/>
    <w:tmpl w:val="52701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7426B"/>
    <w:multiLevelType w:val="hybridMultilevel"/>
    <w:tmpl w:val="72C2F2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E73AA9"/>
    <w:multiLevelType w:val="hybridMultilevel"/>
    <w:tmpl w:val="45F4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E2001"/>
    <w:multiLevelType w:val="hybridMultilevel"/>
    <w:tmpl w:val="7214F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6C"/>
    <w:rsid w:val="00022693"/>
    <w:rsid w:val="00075585"/>
    <w:rsid w:val="000C0709"/>
    <w:rsid w:val="0013169A"/>
    <w:rsid w:val="00145166"/>
    <w:rsid w:val="00153721"/>
    <w:rsid w:val="001B025F"/>
    <w:rsid w:val="001E1204"/>
    <w:rsid w:val="00243C0A"/>
    <w:rsid w:val="0043253B"/>
    <w:rsid w:val="004432D6"/>
    <w:rsid w:val="00570B20"/>
    <w:rsid w:val="005D340A"/>
    <w:rsid w:val="00606613"/>
    <w:rsid w:val="00771C9D"/>
    <w:rsid w:val="007B185E"/>
    <w:rsid w:val="00862483"/>
    <w:rsid w:val="009F756E"/>
    <w:rsid w:val="00A0417E"/>
    <w:rsid w:val="00A34BB7"/>
    <w:rsid w:val="00AE7884"/>
    <w:rsid w:val="00BF712A"/>
    <w:rsid w:val="00C54DE9"/>
    <w:rsid w:val="00C868A7"/>
    <w:rsid w:val="00CB336C"/>
    <w:rsid w:val="00F11721"/>
    <w:rsid w:val="00FD611A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7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E7884"/>
    <w:pPr>
      <w:ind w:left="720"/>
      <w:contextualSpacing/>
    </w:pPr>
  </w:style>
  <w:style w:type="paragraph" w:customStyle="1" w:styleId="c14">
    <w:name w:val="c14"/>
    <w:basedOn w:val="a"/>
    <w:rsid w:val="00243C0A"/>
    <w:pPr>
      <w:spacing w:before="100" w:beforeAutospacing="1" w:after="100" w:afterAutospacing="1"/>
    </w:pPr>
  </w:style>
  <w:style w:type="character" w:customStyle="1" w:styleId="c1">
    <w:name w:val="c1"/>
    <w:basedOn w:val="a0"/>
    <w:rsid w:val="00243C0A"/>
  </w:style>
  <w:style w:type="paragraph" w:customStyle="1" w:styleId="c6">
    <w:name w:val="c6"/>
    <w:basedOn w:val="a"/>
    <w:rsid w:val="00075585"/>
    <w:pPr>
      <w:spacing w:before="100" w:beforeAutospacing="1" w:after="100" w:afterAutospacing="1"/>
    </w:pPr>
  </w:style>
  <w:style w:type="character" w:customStyle="1" w:styleId="c9">
    <w:name w:val="c9"/>
    <w:basedOn w:val="a0"/>
    <w:rsid w:val="00075585"/>
  </w:style>
  <w:style w:type="paragraph" w:customStyle="1" w:styleId="c20">
    <w:name w:val="c20"/>
    <w:basedOn w:val="a"/>
    <w:rsid w:val="00075585"/>
    <w:pPr>
      <w:spacing w:before="100" w:beforeAutospacing="1" w:after="100" w:afterAutospacing="1"/>
    </w:pPr>
  </w:style>
  <w:style w:type="paragraph" w:customStyle="1" w:styleId="c29">
    <w:name w:val="c29"/>
    <w:basedOn w:val="a"/>
    <w:rsid w:val="00075585"/>
    <w:pPr>
      <w:spacing w:before="100" w:beforeAutospacing="1" w:after="100" w:afterAutospacing="1"/>
    </w:pPr>
  </w:style>
  <w:style w:type="paragraph" w:customStyle="1" w:styleId="c21">
    <w:name w:val="c21"/>
    <w:basedOn w:val="a"/>
    <w:rsid w:val="0007558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70B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B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f1">
    <w:name w:val="ff1"/>
    <w:basedOn w:val="a0"/>
    <w:rsid w:val="00C54DE9"/>
  </w:style>
  <w:style w:type="character" w:customStyle="1" w:styleId="ff4">
    <w:name w:val="ff4"/>
    <w:basedOn w:val="a0"/>
    <w:rsid w:val="00C54DE9"/>
  </w:style>
  <w:style w:type="character" w:customStyle="1" w:styleId="ff3">
    <w:name w:val="ff3"/>
    <w:basedOn w:val="a0"/>
    <w:rsid w:val="00C54DE9"/>
  </w:style>
  <w:style w:type="table" w:styleId="a7">
    <w:name w:val="Table Grid"/>
    <w:basedOn w:val="a1"/>
    <w:uiPriority w:val="59"/>
    <w:rsid w:val="00C54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7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E7884"/>
    <w:pPr>
      <w:ind w:left="720"/>
      <w:contextualSpacing/>
    </w:pPr>
  </w:style>
  <w:style w:type="paragraph" w:customStyle="1" w:styleId="c14">
    <w:name w:val="c14"/>
    <w:basedOn w:val="a"/>
    <w:rsid w:val="00243C0A"/>
    <w:pPr>
      <w:spacing w:before="100" w:beforeAutospacing="1" w:after="100" w:afterAutospacing="1"/>
    </w:pPr>
  </w:style>
  <w:style w:type="character" w:customStyle="1" w:styleId="c1">
    <w:name w:val="c1"/>
    <w:basedOn w:val="a0"/>
    <w:rsid w:val="00243C0A"/>
  </w:style>
  <w:style w:type="paragraph" w:customStyle="1" w:styleId="c6">
    <w:name w:val="c6"/>
    <w:basedOn w:val="a"/>
    <w:rsid w:val="00075585"/>
    <w:pPr>
      <w:spacing w:before="100" w:beforeAutospacing="1" w:after="100" w:afterAutospacing="1"/>
    </w:pPr>
  </w:style>
  <w:style w:type="character" w:customStyle="1" w:styleId="c9">
    <w:name w:val="c9"/>
    <w:basedOn w:val="a0"/>
    <w:rsid w:val="00075585"/>
  </w:style>
  <w:style w:type="paragraph" w:customStyle="1" w:styleId="c20">
    <w:name w:val="c20"/>
    <w:basedOn w:val="a"/>
    <w:rsid w:val="00075585"/>
    <w:pPr>
      <w:spacing w:before="100" w:beforeAutospacing="1" w:after="100" w:afterAutospacing="1"/>
    </w:pPr>
  </w:style>
  <w:style w:type="paragraph" w:customStyle="1" w:styleId="c29">
    <w:name w:val="c29"/>
    <w:basedOn w:val="a"/>
    <w:rsid w:val="00075585"/>
    <w:pPr>
      <w:spacing w:before="100" w:beforeAutospacing="1" w:after="100" w:afterAutospacing="1"/>
    </w:pPr>
  </w:style>
  <w:style w:type="paragraph" w:customStyle="1" w:styleId="c21">
    <w:name w:val="c21"/>
    <w:basedOn w:val="a"/>
    <w:rsid w:val="0007558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70B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B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f1">
    <w:name w:val="ff1"/>
    <w:basedOn w:val="a0"/>
    <w:rsid w:val="00C54DE9"/>
  </w:style>
  <w:style w:type="character" w:customStyle="1" w:styleId="ff4">
    <w:name w:val="ff4"/>
    <w:basedOn w:val="a0"/>
    <w:rsid w:val="00C54DE9"/>
  </w:style>
  <w:style w:type="character" w:customStyle="1" w:styleId="ff3">
    <w:name w:val="ff3"/>
    <w:basedOn w:val="a0"/>
    <w:rsid w:val="00C54DE9"/>
  </w:style>
  <w:style w:type="table" w:styleId="a7">
    <w:name w:val="Table Grid"/>
    <w:basedOn w:val="a1"/>
    <w:uiPriority w:val="59"/>
    <w:rsid w:val="00C54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3ACC-3DA6-4430-81E1-112DB048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Ильяс</cp:lastModifiedBy>
  <cp:revision>15</cp:revision>
  <cp:lastPrinted>2020-08-22T14:28:00Z</cp:lastPrinted>
  <dcterms:created xsi:type="dcterms:W3CDTF">2020-07-08T01:39:00Z</dcterms:created>
  <dcterms:modified xsi:type="dcterms:W3CDTF">2020-08-22T14:29:00Z</dcterms:modified>
</cp:coreProperties>
</file>